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D8DE91" w14:textId="77777777" w:rsidR="00546E8E" w:rsidRPr="00D33E2B" w:rsidRDefault="002E7CA6" w:rsidP="00D15051">
      <w:pPr>
        <w:jc w:val="center"/>
        <w:rPr>
          <w:rFonts w:asciiTheme="majorHAnsi" w:hAnsiTheme="majorHAnsi"/>
          <w:b/>
          <w:color w:val="000000"/>
          <w:sz w:val="32"/>
          <w:szCs w:val="32"/>
        </w:rPr>
      </w:pPr>
      <w:r w:rsidRPr="00D33E2B">
        <w:rPr>
          <w:rFonts w:asciiTheme="majorHAnsi" w:hAnsiTheme="majorHAnsi"/>
          <w:b/>
          <w:color w:val="000000"/>
          <w:sz w:val="32"/>
          <w:szCs w:val="32"/>
        </w:rPr>
        <w:t>Edge Detection using Sobel and Canny filter on CUDA</w:t>
      </w:r>
    </w:p>
    <w:p w14:paraId="7AD8DE92" w14:textId="127F2445" w:rsidR="005910EA" w:rsidRPr="005910EA" w:rsidRDefault="005910EA" w:rsidP="00D33E2B">
      <w:pPr>
        <w:jc w:val="center"/>
        <w:rPr>
          <w:rFonts w:asciiTheme="majorHAnsi" w:hAnsiTheme="majorHAnsi"/>
          <w:b/>
          <w:color w:val="000000"/>
          <w:sz w:val="24"/>
          <w:szCs w:val="24"/>
        </w:rPr>
      </w:pPr>
      <w:r w:rsidRPr="005910EA">
        <w:rPr>
          <w:rFonts w:asciiTheme="majorHAnsi" w:hAnsiTheme="majorHAnsi"/>
          <w:b/>
          <w:color w:val="000000"/>
          <w:sz w:val="24"/>
          <w:szCs w:val="24"/>
        </w:rPr>
        <w:t>Ramidi Tarun Reddy and Mallepalli Rakesh Reddy</w:t>
      </w:r>
    </w:p>
    <w:p w14:paraId="7AD8DE93" w14:textId="77777777" w:rsidR="002E7CA6" w:rsidRPr="009F02F7" w:rsidRDefault="002E7CA6" w:rsidP="002E7CA6">
      <w:pPr>
        <w:jc w:val="both"/>
        <w:rPr>
          <w:rFonts w:ascii="Cambria Math" w:hAnsi="Cambria Math"/>
          <w:color w:val="000000"/>
          <w:sz w:val="24"/>
          <w:szCs w:val="24"/>
        </w:rPr>
      </w:pPr>
    </w:p>
    <w:p w14:paraId="7AD8DE94" w14:textId="77777777" w:rsidR="002E7CA6" w:rsidRPr="009F02F7" w:rsidRDefault="002E7CA6" w:rsidP="002E7CA6">
      <w:pPr>
        <w:jc w:val="both"/>
        <w:rPr>
          <w:rFonts w:ascii="Cambria Math" w:hAnsi="Cambria Math"/>
          <w:color w:val="000000"/>
          <w:sz w:val="24"/>
          <w:szCs w:val="24"/>
        </w:rPr>
      </w:pPr>
      <w:r w:rsidRPr="00D15051">
        <w:rPr>
          <w:b/>
          <w:color w:val="000000"/>
          <w:sz w:val="24"/>
          <w:szCs w:val="24"/>
        </w:rPr>
        <w:t>Introduction</w:t>
      </w:r>
      <w:r w:rsidRPr="009F02F7">
        <w:rPr>
          <w:rFonts w:ascii="Cambria Math" w:hAnsi="Cambria Math"/>
          <w:color w:val="000000"/>
          <w:sz w:val="24"/>
          <w:szCs w:val="24"/>
        </w:rPr>
        <w:t>:</w:t>
      </w:r>
    </w:p>
    <w:p w14:paraId="7AD8DE95" w14:textId="77777777" w:rsidR="002E7CA6" w:rsidRPr="00D15051" w:rsidRDefault="002E7CA6" w:rsidP="002E7CA6">
      <w:pPr>
        <w:jc w:val="both"/>
        <w:rPr>
          <w:sz w:val="24"/>
          <w:szCs w:val="24"/>
        </w:rPr>
      </w:pPr>
      <w:r w:rsidRPr="00D15051">
        <w:rPr>
          <w:sz w:val="24"/>
          <w:szCs w:val="24"/>
        </w:rPr>
        <w:t xml:space="preserve"> This project is a CUDA based implementation of </w:t>
      </w:r>
      <w:r w:rsidRPr="00D15051">
        <w:rPr>
          <w:i/>
          <w:iCs/>
          <w:sz w:val="24"/>
          <w:szCs w:val="24"/>
        </w:rPr>
        <w:t>A Computational Approach to Edge Detection</w:t>
      </w:r>
      <w:r w:rsidRPr="00D15051">
        <w:rPr>
          <w:sz w:val="24"/>
          <w:szCs w:val="24"/>
        </w:rPr>
        <w:t>, by John Canny. In this paper, Canny presented an accurate, localized method of edge detection. Canny method uses multiple parallelizable matrix and floating point operations, which makes it an algorithm that can potentially have major performance increases if implemented in CUDA and run on an NVIDIA GPU. High performance edge detection is useful for computer vision, as edge detection is an important step in many image processing algorithms. This project demonstrates that using general-purpose GPU computation does in fact result in a faster performing implementation of the canny algorithm.</w:t>
      </w:r>
    </w:p>
    <w:p w14:paraId="7AD8DE96" w14:textId="77777777" w:rsidR="002E7CA6" w:rsidRPr="00D15051" w:rsidRDefault="002E7CA6" w:rsidP="002E7CA6">
      <w:pPr>
        <w:jc w:val="both"/>
        <w:rPr>
          <w:sz w:val="24"/>
          <w:szCs w:val="24"/>
        </w:rPr>
      </w:pPr>
    </w:p>
    <w:p w14:paraId="7AD8DE97" w14:textId="77777777" w:rsidR="002E7CA6" w:rsidRPr="00D15051" w:rsidRDefault="002E7CA6" w:rsidP="002E7CA6">
      <w:pPr>
        <w:jc w:val="both"/>
        <w:rPr>
          <w:sz w:val="24"/>
          <w:szCs w:val="24"/>
        </w:rPr>
      </w:pPr>
      <w:r w:rsidRPr="00D15051">
        <w:rPr>
          <w:b/>
          <w:sz w:val="24"/>
          <w:szCs w:val="24"/>
        </w:rPr>
        <w:t>Canny Edge Detection Algorithm</w:t>
      </w:r>
      <w:r w:rsidRPr="00D15051">
        <w:rPr>
          <w:sz w:val="24"/>
          <w:szCs w:val="24"/>
        </w:rPr>
        <w:t>:</w:t>
      </w:r>
    </w:p>
    <w:p w14:paraId="7AD8DE98" w14:textId="77777777" w:rsidR="002E7CA6" w:rsidRPr="00D15051" w:rsidRDefault="002E7CA6" w:rsidP="002E7CA6">
      <w:pPr>
        <w:jc w:val="both"/>
        <w:rPr>
          <w:rFonts w:cs="CMR10"/>
          <w:sz w:val="24"/>
          <w:szCs w:val="24"/>
        </w:rPr>
      </w:pPr>
      <w:r w:rsidRPr="00D15051">
        <w:rPr>
          <w:rFonts w:cs="CMR10"/>
          <w:sz w:val="24"/>
          <w:szCs w:val="24"/>
        </w:rPr>
        <w:t>The algorithm runs in 5 separate steps:</w:t>
      </w:r>
    </w:p>
    <w:p w14:paraId="7AD8DE99" w14:textId="77777777" w:rsidR="002E7CA6" w:rsidRPr="00D15051" w:rsidRDefault="002E7CA6" w:rsidP="002E7CA6">
      <w:pPr>
        <w:pStyle w:val="ListParagraph"/>
        <w:numPr>
          <w:ilvl w:val="0"/>
          <w:numId w:val="1"/>
        </w:numPr>
        <w:jc w:val="both"/>
        <w:rPr>
          <w:rFonts w:cs="CMR10"/>
          <w:sz w:val="24"/>
          <w:szCs w:val="24"/>
        </w:rPr>
      </w:pPr>
      <w:r w:rsidRPr="00D15051">
        <w:rPr>
          <w:rFonts w:cs="CMBX10"/>
          <w:b/>
          <w:sz w:val="24"/>
          <w:szCs w:val="24"/>
        </w:rPr>
        <w:t>Smoothing</w:t>
      </w:r>
      <w:r w:rsidRPr="00D15051">
        <w:rPr>
          <w:rFonts w:cs="CMBX10"/>
          <w:sz w:val="24"/>
          <w:szCs w:val="24"/>
        </w:rPr>
        <w:t xml:space="preserve">: </w:t>
      </w:r>
      <w:r w:rsidRPr="00D15051">
        <w:rPr>
          <w:rFonts w:cs="CMR10"/>
          <w:sz w:val="24"/>
          <w:szCs w:val="24"/>
        </w:rPr>
        <w:t>Blurring of the image to remove noise.</w:t>
      </w:r>
    </w:p>
    <w:p w14:paraId="7AD8DE9A" w14:textId="77777777" w:rsidR="002E7CA6" w:rsidRPr="00D15051" w:rsidRDefault="002E7CA6" w:rsidP="002E7CA6">
      <w:pPr>
        <w:pStyle w:val="ListParagraph"/>
        <w:numPr>
          <w:ilvl w:val="0"/>
          <w:numId w:val="1"/>
        </w:numPr>
        <w:jc w:val="both"/>
        <w:rPr>
          <w:sz w:val="24"/>
          <w:szCs w:val="24"/>
        </w:rPr>
      </w:pPr>
      <w:r w:rsidRPr="00D15051">
        <w:rPr>
          <w:b/>
          <w:sz w:val="24"/>
          <w:szCs w:val="24"/>
        </w:rPr>
        <w:t>Finding gradients</w:t>
      </w:r>
      <w:r w:rsidRPr="00D15051">
        <w:rPr>
          <w:sz w:val="24"/>
          <w:szCs w:val="24"/>
        </w:rPr>
        <w:t>: The edges should be marked where the gradients of the image has large magnitudes.</w:t>
      </w:r>
    </w:p>
    <w:p w14:paraId="7AD8DE9B" w14:textId="77777777" w:rsidR="002E7CA6" w:rsidRPr="00D15051" w:rsidRDefault="002E7CA6" w:rsidP="002E7CA6">
      <w:pPr>
        <w:pStyle w:val="ListParagraph"/>
        <w:numPr>
          <w:ilvl w:val="0"/>
          <w:numId w:val="1"/>
        </w:numPr>
        <w:jc w:val="both"/>
        <w:rPr>
          <w:sz w:val="24"/>
          <w:szCs w:val="24"/>
        </w:rPr>
      </w:pPr>
      <w:r w:rsidRPr="00D15051">
        <w:rPr>
          <w:b/>
          <w:sz w:val="24"/>
          <w:szCs w:val="24"/>
        </w:rPr>
        <w:t>Non-maximum suppression</w:t>
      </w:r>
      <w:r w:rsidRPr="00D15051">
        <w:rPr>
          <w:sz w:val="24"/>
          <w:szCs w:val="24"/>
        </w:rPr>
        <w:t>: Only local maxima should be marked as edges.</w:t>
      </w:r>
    </w:p>
    <w:p w14:paraId="7AD8DE9C" w14:textId="77777777" w:rsidR="002E7CA6" w:rsidRPr="00D15051" w:rsidRDefault="002E7CA6" w:rsidP="002E7CA6">
      <w:pPr>
        <w:pStyle w:val="ListParagraph"/>
        <w:numPr>
          <w:ilvl w:val="0"/>
          <w:numId w:val="1"/>
        </w:numPr>
        <w:jc w:val="both"/>
        <w:rPr>
          <w:sz w:val="24"/>
          <w:szCs w:val="24"/>
        </w:rPr>
      </w:pPr>
      <w:r w:rsidRPr="00D15051">
        <w:rPr>
          <w:b/>
          <w:sz w:val="24"/>
          <w:szCs w:val="24"/>
        </w:rPr>
        <w:t>Double thresholding</w:t>
      </w:r>
      <w:r w:rsidRPr="00D15051">
        <w:rPr>
          <w:sz w:val="24"/>
          <w:szCs w:val="24"/>
        </w:rPr>
        <w:t>: Potential edges are determined by thresholding.</w:t>
      </w:r>
    </w:p>
    <w:p w14:paraId="7AD8DE9D" w14:textId="77777777" w:rsidR="002E7CA6" w:rsidRPr="00D15051" w:rsidRDefault="002E7CA6" w:rsidP="002E7CA6">
      <w:pPr>
        <w:pStyle w:val="ListParagraph"/>
        <w:numPr>
          <w:ilvl w:val="0"/>
          <w:numId w:val="1"/>
        </w:numPr>
        <w:jc w:val="both"/>
        <w:rPr>
          <w:sz w:val="24"/>
          <w:szCs w:val="24"/>
        </w:rPr>
      </w:pPr>
      <w:r w:rsidRPr="00D15051">
        <w:rPr>
          <w:b/>
          <w:sz w:val="24"/>
          <w:szCs w:val="24"/>
        </w:rPr>
        <w:t>Edge tracking by hysteresis</w:t>
      </w:r>
      <w:r w:rsidRPr="00D15051">
        <w:rPr>
          <w:sz w:val="24"/>
          <w:szCs w:val="24"/>
        </w:rPr>
        <w:t>: Final edges are determined by suppressing all edges that are not connected to a strong edge.</w:t>
      </w:r>
    </w:p>
    <w:p w14:paraId="7AD8DE9E" w14:textId="77777777" w:rsidR="002E7CA6" w:rsidRPr="00D15051" w:rsidRDefault="002E7CA6" w:rsidP="002E7CA6">
      <w:pPr>
        <w:jc w:val="both"/>
        <w:rPr>
          <w:sz w:val="24"/>
          <w:szCs w:val="24"/>
        </w:rPr>
      </w:pPr>
    </w:p>
    <w:p w14:paraId="7AD8DE9F" w14:textId="77777777" w:rsidR="002E7CA6" w:rsidRPr="00D15051" w:rsidRDefault="002E7CA6" w:rsidP="002E7CA6">
      <w:pPr>
        <w:jc w:val="both"/>
        <w:rPr>
          <w:sz w:val="24"/>
          <w:szCs w:val="24"/>
        </w:rPr>
      </w:pPr>
      <w:r w:rsidRPr="00D15051">
        <w:rPr>
          <w:sz w:val="24"/>
          <w:szCs w:val="24"/>
        </w:rPr>
        <w:t>The image in Figure 1 is used throughout this document to demonstrate how Canny edge detection works.</w:t>
      </w:r>
    </w:p>
    <w:p w14:paraId="7AD8DEA0" w14:textId="77777777" w:rsidR="002E7CA6" w:rsidRPr="00D15051" w:rsidRDefault="002E7CA6" w:rsidP="002E7CA6">
      <w:pPr>
        <w:jc w:val="center"/>
        <w:rPr>
          <w:sz w:val="24"/>
          <w:szCs w:val="24"/>
        </w:rPr>
      </w:pPr>
      <w:r w:rsidRPr="00D15051">
        <w:rPr>
          <w:noProof/>
          <w:sz w:val="24"/>
          <w:szCs w:val="24"/>
        </w:rPr>
        <w:drawing>
          <wp:inline distT="0" distB="0" distL="0" distR="0" wp14:anchorId="7AD8DF6E" wp14:editId="7AD8DF6F">
            <wp:extent cx="191452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G"/>
                    <pic:cNvPicPr/>
                  </pic:nvPicPr>
                  <pic:blipFill>
                    <a:blip r:embed="rId6">
                      <a:extLst>
                        <a:ext uri="{28A0092B-C50C-407E-A947-70E740481C1C}">
                          <a14:useLocalDpi xmlns:a14="http://schemas.microsoft.com/office/drawing/2010/main" val="0"/>
                        </a:ext>
                      </a:extLst>
                    </a:blip>
                    <a:stretch>
                      <a:fillRect/>
                    </a:stretch>
                  </pic:blipFill>
                  <pic:spPr>
                    <a:xfrm>
                      <a:off x="0" y="0"/>
                      <a:ext cx="1914525" cy="1971675"/>
                    </a:xfrm>
                    <a:prstGeom prst="rect">
                      <a:avLst/>
                    </a:prstGeom>
                  </pic:spPr>
                </pic:pic>
              </a:graphicData>
            </a:graphic>
          </wp:inline>
        </w:drawing>
      </w:r>
    </w:p>
    <w:p w14:paraId="7AD8DEA1" w14:textId="77777777" w:rsidR="009F02F7" w:rsidRPr="00D15051" w:rsidRDefault="002E7CA6" w:rsidP="009F02F7">
      <w:pPr>
        <w:jc w:val="center"/>
        <w:rPr>
          <w:b/>
          <w:sz w:val="20"/>
          <w:szCs w:val="20"/>
        </w:rPr>
      </w:pPr>
      <w:r w:rsidRPr="00D15051">
        <w:rPr>
          <w:sz w:val="20"/>
          <w:szCs w:val="20"/>
        </w:rPr>
        <w:lastRenderedPageBreak/>
        <w:t>Figure 1: The image used as example of Canny edge detection</w:t>
      </w:r>
    </w:p>
    <w:p w14:paraId="7AD8DEA2" w14:textId="77777777" w:rsidR="002E7CA6" w:rsidRPr="00D15051" w:rsidRDefault="002E7CA6" w:rsidP="009F02F7">
      <w:pPr>
        <w:rPr>
          <w:b/>
          <w:sz w:val="24"/>
          <w:szCs w:val="24"/>
        </w:rPr>
      </w:pPr>
      <w:r w:rsidRPr="00D15051">
        <w:rPr>
          <w:b/>
          <w:sz w:val="24"/>
          <w:szCs w:val="24"/>
        </w:rPr>
        <w:t>Smoothing</w:t>
      </w:r>
    </w:p>
    <w:p w14:paraId="7AD8DEA3" w14:textId="77777777" w:rsidR="00D15051" w:rsidRDefault="002E7CA6" w:rsidP="002E7CA6">
      <w:pPr>
        <w:autoSpaceDE w:val="0"/>
        <w:autoSpaceDN w:val="0"/>
        <w:adjustRightInd w:val="0"/>
        <w:spacing w:after="0" w:line="240" w:lineRule="auto"/>
        <w:rPr>
          <w:rFonts w:cs="CMR10"/>
          <w:color w:val="000000"/>
          <w:sz w:val="24"/>
          <w:szCs w:val="24"/>
        </w:rPr>
      </w:pPr>
      <w:r w:rsidRPr="00D15051">
        <w:rPr>
          <w:rFonts w:cs="CMR10"/>
          <w:color w:val="000000"/>
          <w:sz w:val="24"/>
          <w:szCs w:val="24"/>
        </w:rPr>
        <w:t xml:space="preserve">It is inevitable that all images taken from a camera will contain some amount of noise. To prevent that noise is mistaken for edges, noise must be reduced. Therefore the image is first smoothed by applying a Gaussian filter. The kernel of a Gaussian filter with a standard deviation of </w:t>
      </w:r>
      <w:r w:rsidR="00F43AD8" w:rsidRPr="00D15051">
        <w:rPr>
          <w:rFonts w:cs="CMMI10"/>
          <w:color w:val="000000"/>
          <w:sz w:val="24"/>
          <w:szCs w:val="24"/>
        </w:rPr>
        <w:t>σ</w:t>
      </w:r>
      <w:r w:rsidRPr="00D15051">
        <w:rPr>
          <w:rFonts w:cs="CMMI10"/>
          <w:color w:val="000000"/>
          <w:sz w:val="24"/>
          <w:szCs w:val="24"/>
        </w:rPr>
        <w:t xml:space="preserve"> </w:t>
      </w:r>
      <w:r w:rsidRPr="00D15051">
        <w:rPr>
          <w:rFonts w:cs="CMR10"/>
          <w:color w:val="000000"/>
          <w:sz w:val="24"/>
          <w:szCs w:val="24"/>
        </w:rPr>
        <w:t>= 1</w:t>
      </w:r>
      <w:r w:rsidRPr="00D15051">
        <w:rPr>
          <w:rFonts w:cs="CMMI10"/>
          <w:color w:val="000000"/>
          <w:sz w:val="24"/>
          <w:szCs w:val="24"/>
        </w:rPr>
        <w:t>.</w:t>
      </w:r>
      <w:r w:rsidRPr="00D15051">
        <w:rPr>
          <w:rFonts w:cs="CMR10"/>
          <w:color w:val="000000"/>
          <w:sz w:val="24"/>
          <w:szCs w:val="24"/>
        </w:rPr>
        <w:t>4 is shown in Equation</w:t>
      </w:r>
      <w:r w:rsidR="00CD18C1" w:rsidRPr="00D15051">
        <w:rPr>
          <w:rFonts w:cs="CMR10"/>
          <w:color w:val="000000"/>
          <w:sz w:val="24"/>
          <w:szCs w:val="24"/>
        </w:rPr>
        <w:t xml:space="preserve"> (1</w:t>
      </w:r>
      <w:r w:rsidRPr="00D15051">
        <w:rPr>
          <w:rFonts w:cs="CMR10"/>
          <w:color w:val="000000"/>
          <w:sz w:val="24"/>
          <w:szCs w:val="24"/>
        </w:rPr>
        <w:t xml:space="preserve">). The effect of smoothing the test image with this filter is </w:t>
      </w:r>
      <w:r w:rsidR="00CD18C1" w:rsidRPr="00D15051">
        <w:rPr>
          <w:rFonts w:cs="CMR10"/>
          <w:color w:val="000000"/>
          <w:sz w:val="24"/>
          <w:szCs w:val="24"/>
        </w:rPr>
        <w:t>shown in Figure 2.</w:t>
      </w:r>
      <w:r w:rsidR="00F43AD8" w:rsidRPr="00D15051">
        <w:rPr>
          <w:rFonts w:cs="CMR10"/>
          <w:color w:val="000000"/>
          <w:sz w:val="24"/>
          <w:szCs w:val="24"/>
        </w:rPr>
        <w:t xml:space="preserve">    </w:t>
      </w:r>
    </w:p>
    <w:p w14:paraId="7AD8DEA4" w14:textId="77777777" w:rsidR="00D15051" w:rsidRDefault="00D15051" w:rsidP="002E7CA6">
      <w:pPr>
        <w:autoSpaceDE w:val="0"/>
        <w:autoSpaceDN w:val="0"/>
        <w:adjustRightInd w:val="0"/>
        <w:spacing w:after="0" w:line="240" w:lineRule="auto"/>
        <w:rPr>
          <w:rFonts w:cs="CMR10"/>
          <w:color w:val="000000"/>
          <w:sz w:val="24"/>
          <w:szCs w:val="24"/>
        </w:rPr>
      </w:pPr>
    </w:p>
    <w:p w14:paraId="7AD8DEA5" w14:textId="77777777" w:rsidR="002E7CA6" w:rsidRDefault="00F43AD8" w:rsidP="00D15051">
      <w:pPr>
        <w:autoSpaceDE w:val="0"/>
        <w:autoSpaceDN w:val="0"/>
        <w:adjustRightInd w:val="0"/>
        <w:spacing w:after="0" w:line="240" w:lineRule="auto"/>
        <w:jc w:val="center"/>
        <w:rPr>
          <w:rFonts w:cs="CMR10"/>
          <w:color w:val="000000"/>
          <w:sz w:val="24"/>
          <w:szCs w:val="24"/>
        </w:rPr>
      </w:pPr>
      <w:r w:rsidRPr="00D15051">
        <w:rPr>
          <w:rFonts w:cs="CMR10"/>
          <w:noProof/>
          <w:color w:val="000000"/>
          <w:sz w:val="24"/>
          <w:szCs w:val="24"/>
        </w:rPr>
        <w:drawing>
          <wp:inline distT="0" distB="0" distL="0" distR="0" wp14:anchorId="7AD8DF70" wp14:editId="7AD8DF71">
            <wp:extent cx="4848225" cy="1114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ip1.JPG"/>
                    <pic:cNvPicPr/>
                  </pic:nvPicPr>
                  <pic:blipFill>
                    <a:blip r:embed="rId7">
                      <a:extLst>
                        <a:ext uri="{28A0092B-C50C-407E-A947-70E740481C1C}">
                          <a14:useLocalDpi xmlns:a14="http://schemas.microsoft.com/office/drawing/2010/main" val="0"/>
                        </a:ext>
                      </a:extLst>
                    </a:blip>
                    <a:stretch>
                      <a:fillRect/>
                    </a:stretch>
                  </pic:blipFill>
                  <pic:spPr>
                    <a:xfrm>
                      <a:off x="0" y="0"/>
                      <a:ext cx="4848225" cy="1114425"/>
                    </a:xfrm>
                    <a:prstGeom prst="rect">
                      <a:avLst/>
                    </a:prstGeom>
                  </pic:spPr>
                </pic:pic>
              </a:graphicData>
            </a:graphic>
          </wp:inline>
        </w:drawing>
      </w:r>
    </w:p>
    <w:p w14:paraId="7AD8DEA6" w14:textId="77777777" w:rsidR="00D15051" w:rsidRPr="00D15051" w:rsidRDefault="00D15051" w:rsidP="00D15051">
      <w:pPr>
        <w:autoSpaceDE w:val="0"/>
        <w:autoSpaceDN w:val="0"/>
        <w:adjustRightInd w:val="0"/>
        <w:spacing w:after="0" w:line="240" w:lineRule="auto"/>
        <w:jc w:val="center"/>
        <w:rPr>
          <w:rFonts w:cs="CMR10"/>
          <w:color w:val="000000"/>
          <w:sz w:val="24"/>
          <w:szCs w:val="24"/>
        </w:rPr>
      </w:pPr>
    </w:p>
    <w:p w14:paraId="7AD8DEA7" w14:textId="77777777" w:rsidR="00F43AD8" w:rsidRPr="00D15051" w:rsidRDefault="00F43AD8" w:rsidP="00D15051">
      <w:pPr>
        <w:jc w:val="center"/>
        <w:rPr>
          <w:sz w:val="24"/>
          <w:szCs w:val="24"/>
        </w:rPr>
      </w:pPr>
      <w:r w:rsidRPr="00D15051">
        <w:rPr>
          <w:noProof/>
          <w:sz w:val="24"/>
          <w:szCs w:val="24"/>
        </w:rPr>
        <w:drawing>
          <wp:inline distT="0" distB="0" distL="0" distR="0" wp14:anchorId="7AD8DF72" wp14:editId="7AD8DF73">
            <wp:extent cx="388620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2.JPG"/>
                    <pic:cNvPicPr/>
                  </pic:nvPicPr>
                  <pic:blipFill>
                    <a:blip r:embed="rId8">
                      <a:extLst>
                        <a:ext uri="{28A0092B-C50C-407E-A947-70E740481C1C}">
                          <a14:useLocalDpi xmlns:a14="http://schemas.microsoft.com/office/drawing/2010/main" val="0"/>
                        </a:ext>
                      </a:extLst>
                    </a:blip>
                    <a:stretch>
                      <a:fillRect/>
                    </a:stretch>
                  </pic:blipFill>
                  <pic:spPr>
                    <a:xfrm>
                      <a:off x="0" y="0"/>
                      <a:ext cx="3886200" cy="1924050"/>
                    </a:xfrm>
                    <a:prstGeom prst="rect">
                      <a:avLst/>
                    </a:prstGeom>
                  </pic:spPr>
                </pic:pic>
              </a:graphicData>
            </a:graphic>
          </wp:inline>
        </w:drawing>
      </w:r>
    </w:p>
    <w:p w14:paraId="7AD8DEA8" w14:textId="77777777" w:rsidR="00F43AD8" w:rsidRPr="00D15051" w:rsidRDefault="00F43AD8" w:rsidP="00D15051">
      <w:pPr>
        <w:jc w:val="center"/>
        <w:rPr>
          <w:sz w:val="20"/>
          <w:szCs w:val="20"/>
        </w:rPr>
      </w:pPr>
      <w:r w:rsidRPr="00D15051">
        <w:rPr>
          <w:sz w:val="20"/>
          <w:szCs w:val="20"/>
        </w:rPr>
        <w:t>Figure 2: The original grayscale image is smoothed with a Gaussian filter to suppress noise.</w:t>
      </w:r>
    </w:p>
    <w:p w14:paraId="7AD8DEA9" w14:textId="77777777" w:rsidR="00D15051" w:rsidRDefault="00D15051" w:rsidP="00F43AD8">
      <w:pPr>
        <w:jc w:val="both"/>
        <w:rPr>
          <w:b/>
          <w:sz w:val="24"/>
          <w:szCs w:val="24"/>
        </w:rPr>
      </w:pPr>
    </w:p>
    <w:p w14:paraId="7AD8DEAA" w14:textId="77777777" w:rsidR="00F43AD8" w:rsidRPr="00D15051" w:rsidRDefault="00F43AD8" w:rsidP="00F43AD8">
      <w:pPr>
        <w:jc w:val="both"/>
        <w:rPr>
          <w:b/>
          <w:sz w:val="24"/>
          <w:szCs w:val="24"/>
        </w:rPr>
      </w:pPr>
      <w:r w:rsidRPr="00D15051">
        <w:rPr>
          <w:b/>
          <w:sz w:val="24"/>
          <w:szCs w:val="24"/>
        </w:rPr>
        <w:t>Finding gradients:</w:t>
      </w:r>
    </w:p>
    <w:p w14:paraId="7AD8DEAB" w14:textId="77777777" w:rsidR="00F43AD8" w:rsidRPr="00D15051" w:rsidRDefault="00F43AD8" w:rsidP="00F43AD8">
      <w:pPr>
        <w:jc w:val="both"/>
        <w:rPr>
          <w:sz w:val="24"/>
          <w:szCs w:val="24"/>
        </w:rPr>
      </w:pPr>
      <w:r w:rsidRPr="00D15051">
        <w:rPr>
          <w:sz w:val="24"/>
          <w:szCs w:val="24"/>
        </w:rPr>
        <w:t>The Canny algorithm basically finds edges where the grayscale intensity of the image changes the most. These areas are found by determining gradients of the image. Gradients at each pixel in the smoothed image are determined by applying what is known as the Sobel-operator. First step is to approximate the gradient in the x- and y-direction respectively by applying the kernels shown in Equation (2).</w:t>
      </w:r>
    </w:p>
    <w:p w14:paraId="7AD8DEAC" w14:textId="77777777" w:rsidR="00F43AD8" w:rsidRPr="00D15051" w:rsidRDefault="00F43AD8" w:rsidP="00F43AD8">
      <w:pPr>
        <w:jc w:val="both"/>
        <w:rPr>
          <w:sz w:val="24"/>
          <w:szCs w:val="24"/>
        </w:rPr>
      </w:pPr>
      <w:r w:rsidRPr="00D15051">
        <w:rPr>
          <w:noProof/>
          <w:sz w:val="24"/>
          <w:szCs w:val="24"/>
        </w:rPr>
        <w:lastRenderedPageBreak/>
        <w:drawing>
          <wp:inline distT="0" distB="0" distL="0" distR="0" wp14:anchorId="7AD8DF74" wp14:editId="7AD8DF75">
            <wp:extent cx="5810250" cy="1266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nip2.JPG"/>
                    <pic:cNvPicPr/>
                  </pic:nvPicPr>
                  <pic:blipFill>
                    <a:blip r:embed="rId9">
                      <a:extLst>
                        <a:ext uri="{28A0092B-C50C-407E-A947-70E740481C1C}">
                          <a14:useLocalDpi xmlns:a14="http://schemas.microsoft.com/office/drawing/2010/main" val="0"/>
                        </a:ext>
                      </a:extLst>
                    </a:blip>
                    <a:stretch>
                      <a:fillRect/>
                    </a:stretch>
                  </pic:blipFill>
                  <pic:spPr>
                    <a:xfrm>
                      <a:off x="0" y="0"/>
                      <a:ext cx="5810250" cy="1266825"/>
                    </a:xfrm>
                    <a:prstGeom prst="rect">
                      <a:avLst/>
                    </a:prstGeom>
                  </pic:spPr>
                </pic:pic>
              </a:graphicData>
            </a:graphic>
          </wp:inline>
        </w:drawing>
      </w:r>
    </w:p>
    <w:p w14:paraId="7AD8DEAD" w14:textId="77777777" w:rsidR="00F43AD8" w:rsidRPr="00D15051" w:rsidRDefault="00F43AD8" w:rsidP="00F43AD8">
      <w:pPr>
        <w:jc w:val="both"/>
        <w:rPr>
          <w:sz w:val="24"/>
          <w:szCs w:val="24"/>
        </w:rPr>
      </w:pPr>
      <w:r w:rsidRPr="00D15051">
        <w:rPr>
          <w:sz w:val="24"/>
          <w:szCs w:val="24"/>
        </w:rPr>
        <w:t xml:space="preserve">The gradient magnitudes (also known as the edge strengths) can then be determined as </w:t>
      </w:r>
      <w:r w:rsidR="00D15051" w:rsidRPr="00D15051">
        <w:rPr>
          <w:sz w:val="24"/>
          <w:szCs w:val="24"/>
        </w:rPr>
        <w:t>a</w:t>
      </w:r>
      <w:r w:rsidRPr="00D15051">
        <w:rPr>
          <w:sz w:val="24"/>
          <w:szCs w:val="24"/>
        </w:rPr>
        <w:t xml:space="preserve"> Euclidean distance measure by applying the law of Pythagoras as shown in Equation (3). It is sometimes simplified by applying Manhattan distance measure as shown in Equation (4) to reduce the computational complexity. The Euclidean distance measure has been applied to the test image. The computed edge strengths are compared to the smoothed image in Figure 3.</w:t>
      </w:r>
    </w:p>
    <w:p w14:paraId="7AD8DEAE" w14:textId="77777777" w:rsidR="00F43AD8" w:rsidRPr="00D15051" w:rsidRDefault="00F43AD8" w:rsidP="00F43AD8">
      <w:pPr>
        <w:jc w:val="both"/>
        <w:rPr>
          <w:sz w:val="24"/>
          <w:szCs w:val="24"/>
        </w:rPr>
      </w:pPr>
      <w:r w:rsidRPr="00D15051">
        <w:rPr>
          <w:noProof/>
          <w:sz w:val="24"/>
          <w:szCs w:val="24"/>
        </w:rPr>
        <w:drawing>
          <wp:inline distT="0" distB="0" distL="0" distR="0" wp14:anchorId="7AD8DF76" wp14:editId="7AD8DF77">
            <wp:extent cx="5933440" cy="7314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3.JPG"/>
                    <pic:cNvPicPr/>
                  </pic:nvPicPr>
                  <pic:blipFill>
                    <a:blip r:embed="rId10">
                      <a:extLst>
                        <a:ext uri="{28A0092B-C50C-407E-A947-70E740481C1C}">
                          <a14:useLocalDpi xmlns:a14="http://schemas.microsoft.com/office/drawing/2010/main" val="0"/>
                        </a:ext>
                      </a:extLst>
                    </a:blip>
                    <a:stretch>
                      <a:fillRect/>
                    </a:stretch>
                  </pic:blipFill>
                  <pic:spPr>
                    <a:xfrm>
                      <a:off x="0" y="0"/>
                      <a:ext cx="6083512" cy="749952"/>
                    </a:xfrm>
                    <a:prstGeom prst="rect">
                      <a:avLst/>
                    </a:prstGeom>
                  </pic:spPr>
                </pic:pic>
              </a:graphicData>
            </a:graphic>
          </wp:inline>
        </w:drawing>
      </w:r>
    </w:p>
    <w:p w14:paraId="7AD8DEAF" w14:textId="77777777" w:rsidR="00F43AD8" w:rsidRPr="00D15051" w:rsidRDefault="009F02F7" w:rsidP="00F43AD8">
      <w:pPr>
        <w:jc w:val="both"/>
        <w:rPr>
          <w:sz w:val="24"/>
          <w:szCs w:val="24"/>
        </w:rPr>
      </w:pPr>
      <w:r w:rsidRPr="00D15051">
        <w:rPr>
          <w:sz w:val="24"/>
          <w:szCs w:val="24"/>
        </w:rPr>
        <w:t>Where</w:t>
      </w:r>
      <w:r w:rsidR="00F43AD8" w:rsidRPr="00D15051">
        <w:rPr>
          <w:sz w:val="24"/>
          <w:szCs w:val="24"/>
        </w:rPr>
        <w:t>: Gx and Gy are the gradients in the x- and y-directions respectively. It is obvious from Figure 3, that an image of the gradient magnitudes often indicate the edges quite clearly. However, the edges are typically broad and thus do not indicate exactly where the edges are. To make it possible to determine this (see Section 2.3), the direction of the edges must be determined and stored as shown in Equation (5).</w:t>
      </w:r>
    </w:p>
    <w:p w14:paraId="7AD8DEB0" w14:textId="77777777" w:rsidR="00F43AD8" w:rsidRPr="00D15051" w:rsidRDefault="00F43AD8" w:rsidP="00F43AD8">
      <w:pPr>
        <w:jc w:val="both"/>
        <w:rPr>
          <w:sz w:val="24"/>
          <w:szCs w:val="24"/>
        </w:rPr>
      </w:pPr>
      <w:r w:rsidRPr="00D15051">
        <w:rPr>
          <w:noProof/>
          <w:sz w:val="24"/>
          <w:szCs w:val="24"/>
        </w:rPr>
        <w:drawing>
          <wp:inline distT="0" distB="0" distL="0" distR="0" wp14:anchorId="7AD8DF78" wp14:editId="7AD8DF79">
            <wp:extent cx="5934075" cy="447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4.JPG"/>
                    <pic:cNvPicPr/>
                  </pic:nvPicPr>
                  <pic:blipFill>
                    <a:blip r:embed="rId11">
                      <a:extLst>
                        <a:ext uri="{28A0092B-C50C-407E-A947-70E740481C1C}">
                          <a14:useLocalDpi xmlns:a14="http://schemas.microsoft.com/office/drawing/2010/main" val="0"/>
                        </a:ext>
                      </a:extLst>
                    </a:blip>
                    <a:stretch>
                      <a:fillRect/>
                    </a:stretch>
                  </pic:blipFill>
                  <pic:spPr>
                    <a:xfrm>
                      <a:off x="0" y="0"/>
                      <a:ext cx="5934075" cy="447675"/>
                    </a:xfrm>
                    <a:prstGeom prst="rect">
                      <a:avLst/>
                    </a:prstGeom>
                  </pic:spPr>
                </pic:pic>
              </a:graphicData>
            </a:graphic>
          </wp:inline>
        </w:drawing>
      </w:r>
    </w:p>
    <w:p w14:paraId="7AD8DEB1" w14:textId="77777777" w:rsidR="00DC5A87" w:rsidRPr="00D15051" w:rsidRDefault="00DC5A87" w:rsidP="00F43AD8">
      <w:pPr>
        <w:jc w:val="both"/>
        <w:rPr>
          <w:sz w:val="24"/>
          <w:szCs w:val="24"/>
        </w:rPr>
      </w:pPr>
    </w:p>
    <w:p w14:paraId="7AD8DEB2" w14:textId="77777777" w:rsidR="00DC5A87" w:rsidRPr="00D15051" w:rsidRDefault="00DC5A87" w:rsidP="00D15051">
      <w:pPr>
        <w:jc w:val="center"/>
        <w:rPr>
          <w:sz w:val="24"/>
          <w:szCs w:val="24"/>
        </w:rPr>
      </w:pPr>
      <w:r w:rsidRPr="00D15051">
        <w:rPr>
          <w:noProof/>
          <w:sz w:val="24"/>
          <w:szCs w:val="24"/>
        </w:rPr>
        <w:drawing>
          <wp:inline distT="0" distB="0" distL="0" distR="0" wp14:anchorId="7AD8DF7A" wp14:editId="7AD8DF7B">
            <wp:extent cx="3857625" cy="2143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3.JPG"/>
                    <pic:cNvPicPr/>
                  </pic:nvPicPr>
                  <pic:blipFill>
                    <a:blip r:embed="rId12">
                      <a:extLst>
                        <a:ext uri="{28A0092B-C50C-407E-A947-70E740481C1C}">
                          <a14:useLocalDpi xmlns:a14="http://schemas.microsoft.com/office/drawing/2010/main" val="0"/>
                        </a:ext>
                      </a:extLst>
                    </a:blip>
                    <a:stretch>
                      <a:fillRect/>
                    </a:stretch>
                  </pic:blipFill>
                  <pic:spPr>
                    <a:xfrm>
                      <a:off x="0" y="0"/>
                      <a:ext cx="3857625" cy="2143125"/>
                    </a:xfrm>
                    <a:prstGeom prst="rect">
                      <a:avLst/>
                    </a:prstGeom>
                  </pic:spPr>
                </pic:pic>
              </a:graphicData>
            </a:graphic>
          </wp:inline>
        </w:drawing>
      </w:r>
    </w:p>
    <w:p w14:paraId="7AD8DEB3" w14:textId="77777777" w:rsidR="00DC5A87" w:rsidRPr="00D15051" w:rsidRDefault="00DC5A87" w:rsidP="00D15051">
      <w:pPr>
        <w:jc w:val="center"/>
        <w:rPr>
          <w:sz w:val="20"/>
          <w:szCs w:val="20"/>
        </w:rPr>
      </w:pPr>
      <w:r w:rsidRPr="00D15051">
        <w:rPr>
          <w:sz w:val="20"/>
          <w:szCs w:val="20"/>
        </w:rPr>
        <w:t>Figure 3: The gradient magnitudes in the smoothed image shown in 3b as well as their directions are determined by applying e.g. the Sobel-operator.</w:t>
      </w:r>
    </w:p>
    <w:p w14:paraId="7AD8DEB4" w14:textId="77777777" w:rsidR="00DC5A87" w:rsidRPr="00D15051" w:rsidRDefault="00DC5A87" w:rsidP="00F43AD8">
      <w:pPr>
        <w:jc w:val="both"/>
        <w:rPr>
          <w:sz w:val="24"/>
          <w:szCs w:val="24"/>
        </w:rPr>
      </w:pPr>
      <w:r w:rsidRPr="00AF7DC8">
        <w:rPr>
          <w:b/>
          <w:sz w:val="24"/>
          <w:szCs w:val="24"/>
        </w:rPr>
        <w:lastRenderedPageBreak/>
        <w:t>Non-maximum suppression</w:t>
      </w:r>
      <w:r w:rsidRPr="00D15051">
        <w:rPr>
          <w:sz w:val="24"/>
          <w:szCs w:val="24"/>
        </w:rPr>
        <w:t xml:space="preserve">: The purpose of this step is to convert the “blurred” edges in the image of the gradient magnitudes to “sharp” edges. Basically this is done by preserving all local maxima in the gradient image, and deleting everything else. The algorithm is for each pixel in the gradient image: </w:t>
      </w:r>
    </w:p>
    <w:p w14:paraId="7AD8DEB5" w14:textId="77777777" w:rsidR="00DC5A87" w:rsidRPr="00D15051" w:rsidRDefault="00DC5A87" w:rsidP="00F43AD8">
      <w:pPr>
        <w:jc w:val="both"/>
        <w:rPr>
          <w:sz w:val="24"/>
          <w:szCs w:val="24"/>
        </w:rPr>
      </w:pPr>
      <w:r w:rsidRPr="00D15051">
        <w:rPr>
          <w:sz w:val="24"/>
          <w:szCs w:val="24"/>
        </w:rPr>
        <w:t>1. Round the gradient direction θ to nearest 45</w:t>
      </w:r>
      <w:r w:rsidRPr="00D15051">
        <w:rPr>
          <w:rFonts w:cs="Times New Roman"/>
          <w:sz w:val="24"/>
          <w:szCs w:val="24"/>
        </w:rPr>
        <w:t>◦</w:t>
      </w:r>
      <w:r w:rsidRPr="00D15051">
        <w:rPr>
          <w:sz w:val="24"/>
          <w:szCs w:val="24"/>
        </w:rPr>
        <w:t xml:space="preserve">, corresponding to the use of an 8-connected </w:t>
      </w:r>
      <w:r w:rsidR="00491627" w:rsidRPr="00D15051">
        <w:rPr>
          <w:sz w:val="24"/>
          <w:szCs w:val="24"/>
        </w:rPr>
        <w:t>neighborhood</w:t>
      </w:r>
      <w:r w:rsidRPr="00D15051">
        <w:rPr>
          <w:sz w:val="24"/>
          <w:szCs w:val="24"/>
        </w:rPr>
        <w:t xml:space="preserve">. </w:t>
      </w:r>
    </w:p>
    <w:p w14:paraId="7AD8DEB6" w14:textId="77777777" w:rsidR="00DC5A87" w:rsidRPr="00D15051" w:rsidRDefault="00DC5A87" w:rsidP="00F43AD8">
      <w:pPr>
        <w:jc w:val="both"/>
        <w:rPr>
          <w:sz w:val="24"/>
          <w:szCs w:val="24"/>
        </w:rPr>
      </w:pPr>
      <w:r w:rsidRPr="00D15051">
        <w:rPr>
          <w:sz w:val="24"/>
          <w:szCs w:val="24"/>
        </w:rPr>
        <w:t xml:space="preserve">2. Compare the edge strength of the current pixel with the edge strength of the pixel in the positive and negative gradient direction. I.e. if the gradient </w:t>
      </w:r>
      <w:r w:rsidR="00491627" w:rsidRPr="00D15051">
        <w:rPr>
          <w:sz w:val="24"/>
          <w:szCs w:val="24"/>
        </w:rPr>
        <w:t>direction is north (theta = 90</w:t>
      </w:r>
      <w:r w:rsidR="00491627" w:rsidRPr="00D15051">
        <w:rPr>
          <w:rFonts w:cs="Times New Roman"/>
          <w:sz w:val="24"/>
          <w:szCs w:val="24"/>
        </w:rPr>
        <w:t>◦</w:t>
      </w:r>
      <w:r w:rsidRPr="00D15051">
        <w:rPr>
          <w:sz w:val="24"/>
          <w:szCs w:val="24"/>
        </w:rPr>
        <w:t xml:space="preserve">), compare with the pixels to the north and south. </w:t>
      </w:r>
    </w:p>
    <w:p w14:paraId="7AD8DEB7" w14:textId="77777777" w:rsidR="00DC5A87" w:rsidRPr="00D15051" w:rsidRDefault="00DC5A87" w:rsidP="00F43AD8">
      <w:pPr>
        <w:jc w:val="both"/>
        <w:rPr>
          <w:sz w:val="24"/>
          <w:szCs w:val="24"/>
        </w:rPr>
      </w:pPr>
      <w:r w:rsidRPr="00D15051">
        <w:rPr>
          <w:sz w:val="24"/>
          <w:szCs w:val="24"/>
        </w:rPr>
        <w:t xml:space="preserve">3. If the edge strength of the current pixel is largest; preserve the value of the edge strength. If not, suppress (i.e. remove) the value. </w:t>
      </w:r>
    </w:p>
    <w:p w14:paraId="7AD8DEB8" w14:textId="77777777" w:rsidR="00DC5A87" w:rsidRPr="00D15051" w:rsidRDefault="00DC5A87" w:rsidP="00F43AD8">
      <w:pPr>
        <w:jc w:val="both"/>
        <w:rPr>
          <w:sz w:val="24"/>
          <w:szCs w:val="24"/>
        </w:rPr>
      </w:pPr>
      <w:r w:rsidRPr="00D15051">
        <w:rPr>
          <w:sz w:val="24"/>
          <w:szCs w:val="24"/>
        </w:rPr>
        <w:t>A simple example of non-maximum suppression is shown in Figure 4. Almost all pixels have gradient directions pointing north. They are therefore compared with the pixels above and below. The pixels that turn out to be maximal in this comparison are marked with white borders. All other pixels will be suppressed. Figure 5 shows the effect on the test image.</w:t>
      </w:r>
    </w:p>
    <w:p w14:paraId="7AD8DEB9" w14:textId="77777777" w:rsidR="00DC5A87" w:rsidRPr="00D15051" w:rsidRDefault="00491627" w:rsidP="00BE247F">
      <w:pPr>
        <w:jc w:val="center"/>
        <w:rPr>
          <w:sz w:val="24"/>
          <w:szCs w:val="24"/>
        </w:rPr>
      </w:pPr>
      <w:r w:rsidRPr="00D15051">
        <w:rPr>
          <w:noProof/>
          <w:sz w:val="24"/>
          <w:szCs w:val="24"/>
        </w:rPr>
        <w:drawing>
          <wp:inline distT="0" distB="0" distL="0" distR="0" wp14:anchorId="7AD8DF7C" wp14:editId="7AD8DF7D">
            <wp:extent cx="1685925" cy="1352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JPG"/>
                    <pic:cNvPicPr/>
                  </pic:nvPicPr>
                  <pic:blipFill>
                    <a:blip r:embed="rId13">
                      <a:extLst>
                        <a:ext uri="{28A0092B-C50C-407E-A947-70E740481C1C}">
                          <a14:useLocalDpi xmlns:a14="http://schemas.microsoft.com/office/drawing/2010/main" val="0"/>
                        </a:ext>
                      </a:extLst>
                    </a:blip>
                    <a:stretch>
                      <a:fillRect/>
                    </a:stretch>
                  </pic:blipFill>
                  <pic:spPr>
                    <a:xfrm>
                      <a:off x="0" y="0"/>
                      <a:ext cx="1685925" cy="1352550"/>
                    </a:xfrm>
                    <a:prstGeom prst="rect">
                      <a:avLst/>
                    </a:prstGeom>
                  </pic:spPr>
                </pic:pic>
              </a:graphicData>
            </a:graphic>
          </wp:inline>
        </w:drawing>
      </w:r>
    </w:p>
    <w:p w14:paraId="7AD8DEBA" w14:textId="77777777" w:rsidR="00491627" w:rsidRPr="00BE247F" w:rsidRDefault="00491627" w:rsidP="00F43AD8">
      <w:pPr>
        <w:jc w:val="both"/>
        <w:rPr>
          <w:sz w:val="20"/>
          <w:szCs w:val="20"/>
        </w:rPr>
      </w:pPr>
      <w:r w:rsidRPr="00BE247F">
        <w:rPr>
          <w:sz w:val="20"/>
          <w:szCs w:val="20"/>
        </w:rPr>
        <w:t>Figure 4: Illustration of non-maximum suppression. The edge strengths are indicated both as colors and numbers, while the gradient directions are shown as arrows. The resulting edge pixels are marked with white borders.</w:t>
      </w:r>
    </w:p>
    <w:p w14:paraId="7AD8DEBB" w14:textId="77777777" w:rsidR="00491627" w:rsidRPr="00D15051" w:rsidRDefault="00491627" w:rsidP="00BE247F">
      <w:pPr>
        <w:jc w:val="center"/>
        <w:rPr>
          <w:sz w:val="24"/>
          <w:szCs w:val="24"/>
        </w:rPr>
      </w:pPr>
      <w:r w:rsidRPr="00D15051">
        <w:rPr>
          <w:noProof/>
          <w:sz w:val="24"/>
          <w:szCs w:val="24"/>
        </w:rPr>
        <w:drawing>
          <wp:inline distT="0" distB="0" distL="0" distR="0" wp14:anchorId="7AD8DF7E" wp14:editId="7AD8DF7F">
            <wp:extent cx="3886200" cy="2219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5.JPG"/>
                    <pic:cNvPicPr/>
                  </pic:nvPicPr>
                  <pic:blipFill>
                    <a:blip r:embed="rId14">
                      <a:extLst>
                        <a:ext uri="{28A0092B-C50C-407E-A947-70E740481C1C}">
                          <a14:useLocalDpi xmlns:a14="http://schemas.microsoft.com/office/drawing/2010/main" val="0"/>
                        </a:ext>
                      </a:extLst>
                    </a:blip>
                    <a:stretch>
                      <a:fillRect/>
                    </a:stretch>
                  </pic:blipFill>
                  <pic:spPr>
                    <a:xfrm>
                      <a:off x="0" y="0"/>
                      <a:ext cx="3886200" cy="2219325"/>
                    </a:xfrm>
                    <a:prstGeom prst="rect">
                      <a:avLst/>
                    </a:prstGeom>
                  </pic:spPr>
                </pic:pic>
              </a:graphicData>
            </a:graphic>
          </wp:inline>
        </w:drawing>
      </w:r>
    </w:p>
    <w:p w14:paraId="7AD8DEBC" w14:textId="77777777" w:rsidR="00491627" w:rsidRPr="00BE247F" w:rsidRDefault="00491627" w:rsidP="00F43AD8">
      <w:pPr>
        <w:jc w:val="both"/>
        <w:rPr>
          <w:sz w:val="20"/>
          <w:szCs w:val="20"/>
        </w:rPr>
      </w:pPr>
      <w:r w:rsidRPr="00BE247F">
        <w:rPr>
          <w:sz w:val="20"/>
          <w:szCs w:val="20"/>
        </w:rPr>
        <w:t>Figure 5: Non-maximum suppression. Edge-pixels are only preserved where the gradient has local maxima.</w:t>
      </w:r>
    </w:p>
    <w:p w14:paraId="7AD8DEBD" w14:textId="77777777" w:rsidR="00BE247F" w:rsidRDefault="00BE247F" w:rsidP="00F43AD8">
      <w:pPr>
        <w:jc w:val="both"/>
        <w:rPr>
          <w:b/>
          <w:sz w:val="24"/>
          <w:szCs w:val="24"/>
        </w:rPr>
      </w:pPr>
    </w:p>
    <w:p w14:paraId="7AD8DEBE" w14:textId="77777777" w:rsidR="00491627" w:rsidRPr="00D15051" w:rsidRDefault="00491627" w:rsidP="00F43AD8">
      <w:pPr>
        <w:jc w:val="both"/>
        <w:rPr>
          <w:sz w:val="24"/>
          <w:szCs w:val="24"/>
        </w:rPr>
      </w:pPr>
      <w:r w:rsidRPr="00D15051">
        <w:rPr>
          <w:b/>
          <w:sz w:val="24"/>
          <w:szCs w:val="24"/>
        </w:rPr>
        <w:lastRenderedPageBreak/>
        <w:t>Double thresholding:</w:t>
      </w:r>
      <w:r w:rsidRPr="00D15051">
        <w:rPr>
          <w:sz w:val="24"/>
          <w:szCs w:val="24"/>
        </w:rPr>
        <w:t xml:space="preserve"> The edge-pixels remaining after the no</w:t>
      </w:r>
      <w:r w:rsidR="00AF7DC8">
        <w:rPr>
          <w:sz w:val="24"/>
          <w:szCs w:val="24"/>
        </w:rPr>
        <w:t xml:space="preserve">n-maximum suppression step are </w:t>
      </w:r>
      <w:r w:rsidRPr="00D15051">
        <w:rPr>
          <w:sz w:val="24"/>
          <w:szCs w:val="24"/>
        </w:rPr>
        <w:t>marked with their strength pixel-by-pixel. Many of these will probably be true edges in the image, but some may be caused by noise or color variations for instance due to rough surfaces. The simplest way to discern between these would be to use a threshold, so that only edges stronger that a certain value would be preserved. The Canny edge detection algorithm uses double thresholding. Edge pixels stronger than the high threshold are marked as strong; edge pixels weaker than the low threshold are suppressed and edge pixels between the two thresholds are marked as weak. The effect on the test image with thresholds of 20 and 80 is shown in Figure 6.</w:t>
      </w:r>
    </w:p>
    <w:p w14:paraId="7AD8DEBF" w14:textId="77777777" w:rsidR="00491627" w:rsidRPr="00D15051" w:rsidRDefault="00491627" w:rsidP="00BE247F">
      <w:pPr>
        <w:jc w:val="center"/>
        <w:rPr>
          <w:sz w:val="24"/>
          <w:szCs w:val="24"/>
        </w:rPr>
      </w:pPr>
      <w:r w:rsidRPr="00D15051">
        <w:rPr>
          <w:noProof/>
          <w:sz w:val="24"/>
          <w:szCs w:val="24"/>
        </w:rPr>
        <w:drawing>
          <wp:inline distT="0" distB="0" distL="0" distR="0" wp14:anchorId="7AD8DF80" wp14:editId="7AD8DF81">
            <wp:extent cx="3867150" cy="2219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6.JPG"/>
                    <pic:cNvPicPr/>
                  </pic:nvPicPr>
                  <pic:blipFill>
                    <a:blip r:embed="rId15">
                      <a:extLst>
                        <a:ext uri="{28A0092B-C50C-407E-A947-70E740481C1C}">
                          <a14:useLocalDpi xmlns:a14="http://schemas.microsoft.com/office/drawing/2010/main" val="0"/>
                        </a:ext>
                      </a:extLst>
                    </a:blip>
                    <a:stretch>
                      <a:fillRect/>
                    </a:stretch>
                  </pic:blipFill>
                  <pic:spPr>
                    <a:xfrm>
                      <a:off x="0" y="0"/>
                      <a:ext cx="3867150" cy="2219325"/>
                    </a:xfrm>
                    <a:prstGeom prst="rect">
                      <a:avLst/>
                    </a:prstGeom>
                  </pic:spPr>
                </pic:pic>
              </a:graphicData>
            </a:graphic>
          </wp:inline>
        </w:drawing>
      </w:r>
    </w:p>
    <w:p w14:paraId="7AD8DEC0" w14:textId="77777777" w:rsidR="00BE247F" w:rsidRPr="00AF7DC8" w:rsidRDefault="009F02F7" w:rsidP="00F43AD8">
      <w:pPr>
        <w:jc w:val="both"/>
        <w:rPr>
          <w:sz w:val="20"/>
          <w:szCs w:val="20"/>
        </w:rPr>
      </w:pPr>
      <w:r w:rsidRPr="00BE247F">
        <w:rPr>
          <w:sz w:val="20"/>
          <w:szCs w:val="20"/>
        </w:rPr>
        <w:t>Figure 6: Thresholding of edges. In the second image strong edges are white, while weak edges are grey. Edges with a strength below both thresholds are suppressed.</w:t>
      </w:r>
    </w:p>
    <w:p w14:paraId="7AD8DEC1" w14:textId="77777777" w:rsidR="00AF7DC8" w:rsidRDefault="009F02F7" w:rsidP="00AF7DC8">
      <w:pPr>
        <w:jc w:val="both"/>
        <w:rPr>
          <w:sz w:val="24"/>
          <w:szCs w:val="24"/>
        </w:rPr>
      </w:pPr>
      <w:r w:rsidRPr="00D15051">
        <w:rPr>
          <w:b/>
          <w:sz w:val="24"/>
          <w:szCs w:val="24"/>
        </w:rPr>
        <w:t>Edge tracking by hysteresis</w:t>
      </w:r>
      <w:r w:rsidRPr="00D15051">
        <w:rPr>
          <w:sz w:val="24"/>
          <w:szCs w:val="24"/>
        </w:rPr>
        <w:t xml:space="preserve"> Strong edges are interpreted as “certain edges”, and can immediately be included in the final edge image. Weak edges are included if and only if they are connected to strong edges. The logic is of course that noise and other small variations are unlikely to result in a strong edge (with proper adjustment of the threshold levels). Thus strong edges will (almost) only be due to true edges in the original image. The weak edges can either be due to true edges or noise/color variations. The latter type will probably be distributed independently of edges on the entire image, and thus only a small amount will be located adjacent to strong edges. Weak edges due to true edges are much more likely to be connected directly to strong edges. The effect of edge tracking on the test image is shown in Figure 7.</w:t>
      </w:r>
    </w:p>
    <w:p w14:paraId="7AD8DEC2" w14:textId="77777777" w:rsidR="00AF7DC8" w:rsidRDefault="009F02F7" w:rsidP="00AF7DC8">
      <w:pPr>
        <w:jc w:val="center"/>
        <w:rPr>
          <w:sz w:val="24"/>
          <w:szCs w:val="24"/>
        </w:rPr>
      </w:pPr>
      <w:r w:rsidRPr="00D15051">
        <w:rPr>
          <w:noProof/>
          <w:sz w:val="24"/>
          <w:szCs w:val="24"/>
        </w:rPr>
        <w:drawing>
          <wp:inline distT="0" distB="0" distL="0" distR="0" wp14:anchorId="7AD8DF82" wp14:editId="7AD8DF83">
            <wp:extent cx="1506932" cy="15237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7a.JPG"/>
                    <pic:cNvPicPr/>
                  </pic:nvPicPr>
                  <pic:blipFill>
                    <a:blip r:embed="rId16">
                      <a:extLst>
                        <a:ext uri="{28A0092B-C50C-407E-A947-70E740481C1C}">
                          <a14:useLocalDpi xmlns:a14="http://schemas.microsoft.com/office/drawing/2010/main" val="0"/>
                        </a:ext>
                      </a:extLst>
                    </a:blip>
                    <a:stretch>
                      <a:fillRect/>
                    </a:stretch>
                  </pic:blipFill>
                  <pic:spPr>
                    <a:xfrm>
                      <a:off x="0" y="0"/>
                      <a:ext cx="1523153" cy="1540171"/>
                    </a:xfrm>
                    <a:prstGeom prst="rect">
                      <a:avLst/>
                    </a:prstGeom>
                  </pic:spPr>
                </pic:pic>
              </a:graphicData>
            </a:graphic>
          </wp:inline>
        </w:drawing>
      </w:r>
      <w:r w:rsidRPr="00D15051">
        <w:rPr>
          <w:noProof/>
          <w:sz w:val="24"/>
          <w:szCs w:val="24"/>
        </w:rPr>
        <w:drawing>
          <wp:inline distT="0" distB="0" distL="0" distR="0" wp14:anchorId="7AD8DF84" wp14:editId="7AD8DF85">
            <wp:extent cx="1514247" cy="15058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7b.JPG"/>
                    <pic:cNvPicPr/>
                  </pic:nvPicPr>
                  <pic:blipFill>
                    <a:blip r:embed="rId17">
                      <a:extLst>
                        <a:ext uri="{28A0092B-C50C-407E-A947-70E740481C1C}">
                          <a14:useLocalDpi xmlns:a14="http://schemas.microsoft.com/office/drawing/2010/main" val="0"/>
                        </a:ext>
                      </a:extLst>
                    </a:blip>
                    <a:stretch>
                      <a:fillRect/>
                    </a:stretch>
                  </pic:blipFill>
                  <pic:spPr>
                    <a:xfrm>
                      <a:off x="0" y="0"/>
                      <a:ext cx="1529720" cy="1521221"/>
                    </a:xfrm>
                    <a:prstGeom prst="rect">
                      <a:avLst/>
                    </a:prstGeom>
                  </pic:spPr>
                </pic:pic>
              </a:graphicData>
            </a:graphic>
          </wp:inline>
        </w:drawing>
      </w:r>
    </w:p>
    <w:p w14:paraId="7AD8DEC3" w14:textId="77777777" w:rsidR="00AF7DC8" w:rsidRDefault="009F02F7" w:rsidP="00AF7DC8">
      <w:pPr>
        <w:jc w:val="center"/>
        <w:rPr>
          <w:sz w:val="24"/>
          <w:szCs w:val="24"/>
        </w:rPr>
      </w:pPr>
      <w:r w:rsidRPr="00BE247F">
        <w:rPr>
          <w:sz w:val="20"/>
          <w:szCs w:val="20"/>
        </w:rPr>
        <w:t>Figure 7: Edge tracking and final output</w:t>
      </w:r>
    </w:p>
    <w:p w14:paraId="7AD8DEC4" w14:textId="77777777" w:rsidR="009F02F7" w:rsidRPr="00AF7DC8" w:rsidRDefault="00FB3B02" w:rsidP="00AF7DC8">
      <w:pPr>
        <w:rPr>
          <w:sz w:val="24"/>
          <w:szCs w:val="24"/>
        </w:rPr>
      </w:pPr>
      <w:r w:rsidRPr="00D15051">
        <w:rPr>
          <w:b/>
          <w:sz w:val="24"/>
          <w:szCs w:val="24"/>
        </w:rPr>
        <w:lastRenderedPageBreak/>
        <w:t xml:space="preserve">GPU </w:t>
      </w:r>
      <w:r w:rsidR="009F02F7" w:rsidRPr="00D15051">
        <w:rPr>
          <w:b/>
          <w:sz w:val="24"/>
          <w:szCs w:val="24"/>
        </w:rPr>
        <w:t>Implementation of Canny Edge Detection:</w:t>
      </w:r>
    </w:p>
    <w:p w14:paraId="7AD8DEC5" w14:textId="77777777" w:rsidR="00FB3B02" w:rsidRPr="00D15051" w:rsidRDefault="00FB3B02" w:rsidP="00AF7DC8">
      <w:pPr>
        <w:autoSpaceDE w:val="0"/>
        <w:autoSpaceDN w:val="0"/>
        <w:adjustRightInd w:val="0"/>
        <w:spacing w:after="0" w:line="240" w:lineRule="auto"/>
        <w:jc w:val="both"/>
        <w:rPr>
          <w:rFonts w:cs="TimesNewRoman"/>
          <w:sz w:val="24"/>
          <w:szCs w:val="24"/>
        </w:rPr>
      </w:pPr>
      <w:r w:rsidRPr="00D15051">
        <w:rPr>
          <w:rFonts w:cs="TimesNewRoman"/>
          <w:sz w:val="24"/>
          <w:szCs w:val="24"/>
        </w:rPr>
        <w:t>In this section, we describe implementation of our application on GPU (device) using the CUDA programming language. Most CUDA applications follow a set program flow shown in Figure 8. The host (CPU) first loads data from a source such as a text file and stores it into a data structure in host memory. The host then allocates device memory for the data and copies the data to the allocated space. Kernels are then launched to process the data and produce results. These results are then copied back to the host for display or further processing.</w:t>
      </w:r>
    </w:p>
    <w:p w14:paraId="7AD8DEC6" w14:textId="77777777" w:rsidR="00332429" w:rsidRPr="00D15051" w:rsidRDefault="00332429" w:rsidP="00FB3B02">
      <w:pPr>
        <w:autoSpaceDE w:val="0"/>
        <w:autoSpaceDN w:val="0"/>
        <w:adjustRightInd w:val="0"/>
        <w:spacing w:after="0" w:line="240" w:lineRule="auto"/>
        <w:rPr>
          <w:rFonts w:cs="TimesNewRoman"/>
          <w:sz w:val="24"/>
          <w:szCs w:val="24"/>
        </w:rPr>
      </w:pPr>
    </w:p>
    <w:p w14:paraId="7AD8DEC7" w14:textId="77777777" w:rsidR="00332429" w:rsidRPr="00D15051" w:rsidRDefault="00332429" w:rsidP="00BE247F">
      <w:pPr>
        <w:autoSpaceDE w:val="0"/>
        <w:autoSpaceDN w:val="0"/>
        <w:adjustRightInd w:val="0"/>
        <w:spacing w:after="0" w:line="240" w:lineRule="auto"/>
        <w:jc w:val="center"/>
        <w:rPr>
          <w:rFonts w:cs="TimesNewRoman"/>
          <w:sz w:val="24"/>
          <w:szCs w:val="24"/>
        </w:rPr>
      </w:pPr>
      <w:r w:rsidRPr="00D15051">
        <w:rPr>
          <w:rFonts w:cs="TimesNewRoman"/>
          <w:noProof/>
          <w:sz w:val="24"/>
          <w:szCs w:val="24"/>
        </w:rPr>
        <w:drawing>
          <wp:inline distT="0" distB="0" distL="0" distR="0" wp14:anchorId="7AD8DF86" wp14:editId="7AD8DF87">
            <wp:extent cx="4166558" cy="196977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8.JPG"/>
                    <pic:cNvPicPr/>
                  </pic:nvPicPr>
                  <pic:blipFill>
                    <a:blip r:embed="rId18">
                      <a:extLst>
                        <a:ext uri="{28A0092B-C50C-407E-A947-70E740481C1C}">
                          <a14:useLocalDpi xmlns:a14="http://schemas.microsoft.com/office/drawing/2010/main" val="0"/>
                        </a:ext>
                      </a:extLst>
                    </a:blip>
                    <a:stretch>
                      <a:fillRect/>
                    </a:stretch>
                  </pic:blipFill>
                  <pic:spPr>
                    <a:xfrm>
                      <a:off x="0" y="0"/>
                      <a:ext cx="4220602" cy="1995320"/>
                    </a:xfrm>
                    <a:prstGeom prst="rect">
                      <a:avLst/>
                    </a:prstGeom>
                  </pic:spPr>
                </pic:pic>
              </a:graphicData>
            </a:graphic>
          </wp:inline>
        </w:drawing>
      </w:r>
    </w:p>
    <w:p w14:paraId="7AD8DEC8" w14:textId="77777777" w:rsidR="00332429" w:rsidRPr="00BE247F" w:rsidRDefault="00332429" w:rsidP="00BE247F">
      <w:pPr>
        <w:autoSpaceDE w:val="0"/>
        <w:autoSpaceDN w:val="0"/>
        <w:adjustRightInd w:val="0"/>
        <w:spacing w:after="0" w:line="240" w:lineRule="auto"/>
        <w:jc w:val="center"/>
        <w:rPr>
          <w:rFonts w:cs="TimesNewRoman"/>
          <w:sz w:val="20"/>
          <w:szCs w:val="20"/>
        </w:rPr>
      </w:pPr>
      <w:r w:rsidRPr="00BE247F">
        <w:rPr>
          <w:rFonts w:cs="TimesNewRoman,Bold"/>
          <w:b/>
          <w:bCs/>
          <w:sz w:val="20"/>
          <w:szCs w:val="20"/>
        </w:rPr>
        <w:t xml:space="preserve">Figure 8 </w:t>
      </w:r>
      <w:r w:rsidRPr="00BE247F">
        <w:rPr>
          <w:rFonts w:cs="TimesNewRoman"/>
          <w:sz w:val="20"/>
          <w:szCs w:val="20"/>
        </w:rPr>
        <w:t>Common CUDA program flow</w:t>
      </w:r>
    </w:p>
    <w:p w14:paraId="7AD8DEC9" w14:textId="77777777" w:rsidR="00332429" w:rsidRPr="00D15051" w:rsidRDefault="00FB3B02" w:rsidP="00FB3B02">
      <w:pPr>
        <w:autoSpaceDE w:val="0"/>
        <w:autoSpaceDN w:val="0"/>
        <w:adjustRightInd w:val="0"/>
        <w:spacing w:after="0" w:line="240" w:lineRule="auto"/>
        <w:rPr>
          <w:rFonts w:cs="TimesNewRoman"/>
          <w:sz w:val="24"/>
          <w:szCs w:val="24"/>
        </w:rPr>
      </w:pPr>
      <w:r w:rsidRPr="00D15051">
        <w:rPr>
          <w:rFonts w:cs="TimesNewRoman"/>
          <w:sz w:val="24"/>
          <w:szCs w:val="24"/>
        </w:rPr>
        <w:t xml:space="preserve"> </w:t>
      </w:r>
    </w:p>
    <w:p w14:paraId="7AD8DECA" w14:textId="77777777" w:rsidR="00EC71BE" w:rsidRDefault="00EC71BE" w:rsidP="00FB3B02">
      <w:pPr>
        <w:autoSpaceDE w:val="0"/>
        <w:autoSpaceDN w:val="0"/>
        <w:adjustRightInd w:val="0"/>
        <w:spacing w:after="0" w:line="240" w:lineRule="auto"/>
        <w:rPr>
          <w:rFonts w:cs="TimesNewRoman"/>
          <w:sz w:val="24"/>
          <w:szCs w:val="24"/>
        </w:rPr>
      </w:pPr>
    </w:p>
    <w:p w14:paraId="7AD8DECB" w14:textId="77777777" w:rsidR="006657E4" w:rsidRPr="00D15051" w:rsidRDefault="00FB3B02" w:rsidP="00FB3B02">
      <w:pPr>
        <w:autoSpaceDE w:val="0"/>
        <w:autoSpaceDN w:val="0"/>
        <w:adjustRightInd w:val="0"/>
        <w:spacing w:after="0" w:line="240" w:lineRule="auto"/>
        <w:rPr>
          <w:rFonts w:cs="TimesNewRoman"/>
          <w:sz w:val="24"/>
          <w:szCs w:val="24"/>
        </w:rPr>
      </w:pPr>
      <w:r w:rsidRPr="00D15051">
        <w:rPr>
          <w:rFonts w:cs="TimesNewRoman"/>
          <w:sz w:val="24"/>
          <w:szCs w:val="24"/>
        </w:rPr>
        <w:t xml:space="preserve">‘Convert to greyscale </w:t>
      </w:r>
      <w:r w:rsidR="00332429" w:rsidRPr="00D15051">
        <w:rPr>
          <w:rFonts w:cs="TimesNewRoman"/>
          <w:sz w:val="24"/>
          <w:szCs w:val="24"/>
        </w:rPr>
        <w:t>image’ and ‘E</w:t>
      </w:r>
      <w:r w:rsidRPr="00D15051">
        <w:rPr>
          <w:rFonts w:cs="TimesNewRoman"/>
          <w:sz w:val="24"/>
          <w:szCs w:val="24"/>
        </w:rPr>
        <w:t>dge detection</w:t>
      </w:r>
      <w:r w:rsidR="00332429" w:rsidRPr="00D15051">
        <w:rPr>
          <w:rFonts w:cs="TimesNewRoman"/>
          <w:sz w:val="24"/>
          <w:szCs w:val="24"/>
        </w:rPr>
        <w:t xml:space="preserve"> Sobel&amp; Canny</w:t>
      </w:r>
      <w:r w:rsidRPr="00D15051">
        <w:rPr>
          <w:rFonts w:cs="TimesNewRoman"/>
          <w:sz w:val="24"/>
          <w:szCs w:val="24"/>
        </w:rPr>
        <w:t>’, are the most critical blocks in</w:t>
      </w:r>
      <w:r w:rsidR="00332429" w:rsidRPr="00D15051">
        <w:rPr>
          <w:rFonts w:cs="TimesNewRoman"/>
          <w:sz w:val="24"/>
          <w:szCs w:val="24"/>
        </w:rPr>
        <w:t xml:space="preserve"> total execution time, which is </w:t>
      </w:r>
      <w:r w:rsidRPr="00D15051">
        <w:rPr>
          <w:rFonts w:cs="TimesNewRoman"/>
          <w:sz w:val="24"/>
          <w:szCs w:val="24"/>
        </w:rPr>
        <w:t>why they will be transformed into CUDA.</w:t>
      </w:r>
    </w:p>
    <w:p w14:paraId="7AD8DECC" w14:textId="77777777" w:rsidR="006657E4" w:rsidRPr="00D15051" w:rsidRDefault="006657E4" w:rsidP="00FB3B02">
      <w:pPr>
        <w:autoSpaceDE w:val="0"/>
        <w:autoSpaceDN w:val="0"/>
        <w:adjustRightInd w:val="0"/>
        <w:spacing w:after="0" w:line="240" w:lineRule="auto"/>
        <w:rPr>
          <w:sz w:val="24"/>
          <w:szCs w:val="24"/>
        </w:rPr>
      </w:pPr>
      <w:r w:rsidRPr="00D15051">
        <w:rPr>
          <w:sz w:val="24"/>
          <w:szCs w:val="24"/>
        </w:rPr>
        <w:t xml:space="preserve">OpenCV is used to read the input file from disk and to write the output back to disk. </w:t>
      </w:r>
    </w:p>
    <w:p w14:paraId="7AD8DECD" w14:textId="77777777" w:rsidR="006657E4" w:rsidRPr="00D15051" w:rsidRDefault="006657E4" w:rsidP="00FB3B02">
      <w:pPr>
        <w:autoSpaceDE w:val="0"/>
        <w:autoSpaceDN w:val="0"/>
        <w:adjustRightInd w:val="0"/>
        <w:spacing w:after="0" w:line="240" w:lineRule="auto"/>
        <w:rPr>
          <w:sz w:val="24"/>
          <w:szCs w:val="24"/>
        </w:rPr>
      </w:pPr>
    </w:p>
    <w:p w14:paraId="7AD8DECE" w14:textId="77777777" w:rsidR="00FB3B02" w:rsidRPr="00D15051" w:rsidRDefault="00FB3B02" w:rsidP="00FB3B02">
      <w:pPr>
        <w:autoSpaceDE w:val="0"/>
        <w:autoSpaceDN w:val="0"/>
        <w:adjustRightInd w:val="0"/>
        <w:spacing w:after="0" w:line="240" w:lineRule="auto"/>
        <w:rPr>
          <w:rFonts w:cs="TimesNewRoman"/>
          <w:sz w:val="24"/>
          <w:szCs w:val="24"/>
        </w:rPr>
      </w:pPr>
      <w:r w:rsidRPr="00D15051">
        <w:rPr>
          <w:rFonts w:cs="TimesNewRoman"/>
          <w:sz w:val="24"/>
          <w:szCs w:val="24"/>
        </w:rPr>
        <w:t xml:space="preserve">The </w:t>
      </w:r>
      <w:r w:rsidR="00332429" w:rsidRPr="00D15051">
        <w:rPr>
          <w:rFonts w:cs="TimesNewRoman"/>
          <w:sz w:val="24"/>
          <w:szCs w:val="24"/>
        </w:rPr>
        <w:t xml:space="preserve">organization of our application becomes </w:t>
      </w:r>
      <w:r w:rsidRPr="00D15051">
        <w:rPr>
          <w:rFonts w:cs="TimesNewRoman"/>
          <w:sz w:val="24"/>
          <w:szCs w:val="24"/>
        </w:rPr>
        <w:t>as follows</w:t>
      </w:r>
      <w:r w:rsidR="00332429" w:rsidRPr="00D15051">
        <w:rPr>
          <w:rFonts w:cs="TimesNewRoman"/>
          <w:sz w:val="24"/>
          <w:szCs w:val="24"/>
        </w:rPr>
        <w:t>.</w:t>
      </w:r>
      <w:r w:rsidRPr="00D15051">
        <w:rPr>
          <w:rFonts w:cs="TimesNewRoman"/>
          <w:sz w:val="24"/>
          <w:szCs w:val="24"/>
        </w:rPr>
        <w:t xml:space="preserve"> </w:t>
      </w:r>
    </w:p>
    <w:p w14:paraId="7AD8DECF" w14:textId="77777777" w:rsidR="009F02F7" w:rsidRPr="00D15051" w:rsidRDefault="00332429" w:rsidP="00F43AD8">
      <w:pPr>
        <w:jc w:val="both"/>
        <w:rPr>
          <w:sz w:val="24"/>
          <w:szCs w:val="24"/>
        </w:rPr>
      </w:pPr>
      <w:r w:rsidRPr="00D15051">
        <w:rPr>
          <w:rFonts w:cs="TimesNewRoman"/>
          <w:noProof/>
          <w:sz w:val="24"/>
          <w:szCs w:val="24"/>
        </w:rPr>
        <w:drawing>
          <wp:inline distT="0" distB="0" distL="0" distR="0" wp14:anchorId="7AD8DF88" wp14:editId="7AD8DF89">
            <wp:extent cx="4402519" cy="29157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ge.JPG"/>
                    <pic:cNvPicPr/>
                  </pic:nvPicPr>
                  <pic:blipFill>
                    <a:blip r:embed="rId19">
                      <a:extLst>
                        <a:ext uri="{28A0092B-C50C-407E-A947-70E740481C1C}">
                          <a14:useLocalDpi xmlns:a14="http://schemas.microsoft.com/office/drawing/2010/main" val="0"/>
                        </a:ext>
                      </a:extLst>
                    </a:blip>
                    <a:stretch>
                      <a:fillRect/>
                    </a:stretch>
                  </pic:blipFill>
                  <pic:spPr>
                    <a:xfrm>
                      <a:off x="0" y="0"/>
                      <a:ext cx="4413655" cy="2923103"/>
                    </a:xfrm>
                    <a:prstGeom prst="rect">
                      <a:avLst/>
                    </a:prstGeom>
                  </pic:spPr>
                </pic:pic>
              </a:graphicData>
            </a:graphic>
          </wp:inline>
        </w:drawing>
      </w:r>
    </w:p>
    <w:p w14:paraId="7AD8DED0" w14:textId="77777777" w:rsidR="00EC71BE" w:rsidRPr="00D15051" w:rsidRDefault="00EC71BE" w:rsidP="00EC71BE">
      <w:pPr>
        <w:jc w:val="both"/>
        <w:rPr>
          <w:b/>
          <w:sz w:val="24"/>
          <w:szCs w:val="24"/>
        </w:rPr>
      </w:pPr>
      <w:r w:rsidRPr="00D15051">
        <w:rPr>
          <w:b/>
          <w:sz w:val="24"/>
          <w:szCs w:val="24"/>
        </w:rPr>
        <w:lastRenderedPageBreak/>
        <w:t>Complexity Analysis:</w:t>
      </w:r>
    </w:p>
    <w:p w14:paraId="7AD8DED1" w14:textId="77777777" w:rsidR="00EC71BE" w:rsidRPr="00D15051" w:rsidRDefault="00EC71BE" w:rsidP="00EC71BE">
      <w:pPr>
        <w:jc w:val="both"/>
        <w:rPr>
          <w:sz w:val="24"/>
          <w:szCs w:val="24"/>
        </w:rPr>
      </w:pPr>
      <w:r w:rsidRPr="00D15051">
        <w:rPr>
          <w:sz w:val="24"/>
          <w:szCs w:val="24"/>
        </w:rPr>
        <w:t>Given an M × N image, an examination of a standard Canny edge detector implementation using a Gaussian filter with a 1D window size W pixels, a Sobel operator with a 1D aperture of Y pixels:</w:t>
      </w:r>
    </w:p>
    <w:tbl>
      <w:tblPr>
        <w:tblStyle w:val="PlainTable4"/>
        <w:tblW w:w="9237" w:type="dxa"/>
        <w:tblLook w:val="0420" w:firstRow="1" w:lastRow="0" w:firstColumn="0" w:lastColumn="0" w:noHBand="0" w:noVBand="1"/>
      </w:tblPr>
      <w:tblGrid>
        <w:gridCol w:w="3249"/>
        <w:gridCol w:w="2994"/>
        <w:gridCol w:w="2994"/>
      </w:tblGrid>
      <w:tr w:rsidR="00EC71BE" w:rsidRPr="00D15051" w14:paraId="7AD8DED7" w14:textId="77777777" w:rsidTr="00466AF2">
        <w:trPr>
          <w:cnfStyle w:val="100000000000" w:firstRow="1" w:lastRow="0" w:firstColumn="0" w:lastColumn="0" w:oddVBand="0" w:evenVBand="0" w:oddHBand="0" w:evenHBand="0" w:firstRowFirstColumn="0" w:firstRowLastColumn="0" w:lastRowFirstColumn="0" w:lastRowLastColumn="0"/>
          <w:trHeight w:val="162"/>
        </w:trPr>
        <w:tc>
          <w:tcPr>
            <w:tcW w:w="3249" w:type="dxa"/>
            <w:tcBorders>
              <w:bottom w:val="double" w:sz="4" w:space="0" w:color="auto"/>
              <w:right w:val="double" w:sz="4" w:space="0" w:color="auto"/>
            </w:tcBorders>
          </w:tcPr>
          <w:p w14:paraId="7AD8DED2" w14:textId="77777777" w:rsidR="00EC71BE" w:rsidRPr="00EC71BE" w:rsidRDefault="00EC71BE" w:rsidP="00C03188">
            <w:pPr>
              <w:jc w:val="both"/>
              <w:rPr>
                <w:sz w:val="20"/>
                <w:szCs w:val="20"/>
              </w:rPr>
            </w:pPr>
            <w:r w:rsidRPr="00EC71BE">
              <w:rPr>
                <w:sz w:val="20"/>
                <w:szCs w:val="20"/>
              </w:rPr>
              <w:t>Functions</w:t>
            </w:r>
          </w:p>
        </w:tc>
        <w:tc>
          <w:tcPr>
            <w:tcW w:w="2994" w:type="dxa"/>
            <w:tcBorders>
              <w:left w:val="double" w:sz="4" w:space="0" w:color="auto"/>
              <w:bottom w:val="double" w:sz="4" w:space="0" w:color="auto"/>
              <w:right w:val="double" w:sz="4" w:space="0" w:color="auto"/>
            </w:tcBorders>
          </w:tcPr>
          <w:p w14:paraId="7AD8DED3" w14:textId="77777777" w:rsidR="00EC71BE" w:rsidRPr="00EC71BE" w:rsidRDefault="00EC71BE" w:rsidP="00C03188">
            <w:pPr>
              <w:jc w:val="both"/>
              <w:rPr>
                <w:sz w:val="20"/>
                <w:szCs w:val="20"/>
              </w:rPr>
            </w:pPr>
            <w:r w:rsidRPr="00EC71BE">
              <w:rPr>
                <w:sz w:val="20"/>
                <w:szCs w:val="20"/>
              </w:rPr>
              <w:t>CPU Work Complexity</w:t>
            </w:r>
          </w:p>
          <w:p w14:paraId="7AD8DED4" w14:textId="77777777" w:rsidR="00EC71BE" w:rsidRPr="00EC71BE" w:rsidRDefault="00EC71BE" w:rsidP="00C03188">
            <w:pPr>
              <w:jc w:val="both"/>
              <w:rPr>
                <w:sz w:val="20"/>
                <w:szCs w:val="20"/>
              </w:rPr>
            </w:pPr>
          </w:p>
        </w:tc>
        <w:tc>
          <w:tcPr>
            <w:tcW w:w="2994" w:type="dxa"/>
            <w:tcBorders>
              <w:left w:val="double" w:sz="4" w:space="0" w:color="auto"/>
              <w:bottom w:val="double" w:sz="4" w:space="0" w:color="auto"/>
            </w:tcBorders>
          </w:tcPr>
          <w:p w14:paraId="7AD8DED5" w14:textId="77777777" w:rsidR="00EC71BE" w:rsidRPr="00EC71BE" w:rsidRDefault="00EC71BE" w:rsidP="00C03188">
            <w:pPr>
              <w:rPr>
                <w:sz w:val="20"/>
                <w:szCs w:val="20"/>
              </w:rPr>
            </w:pPr>
            <w:r w:rsidRPr="00EC71BE">
              <w:rPr>
                <w:sz w:val="20"/>
                <w:szCs w:val="20"/>
              </w:rPr>
              <w:t>Parallel Step Complexity</w:t>
            </w:r>
          </w:p>
          <w:p w14:paraId="7AD8DED6" w14:textId="77777777" w:rsidR="00EC71BE" w:rsidRPr="00EC71BE" w:rsidRDefault="00EC71BE" w:rsidP="00C03188">
            <w:pPr>
              <w:jc w:val="both"/>
              <w:rPr>
                <w:b w:val="0"/>
                <w:bCs w:val="0"/>
                <w:sz w:val="20"/>
                <w:szCs w:val="20"/>
              </w:rPr>
            </w:pPr>
          </w:p>
        </w:tc>
      </w:tr>
      <w:tr w:rsidR="00EC71BE" w:rsidRPr="00D15051" w14:paraId="7AD8DEDB" w14:textId="77777777" w:rsidTr="00466AF2">
        <w:trPr>
          <w:cnfStyle w:val="000000100000" w:firstRow="0" w:lastRow="0" w:firstColumn="0" w:lastColumn="0" w:oddVBand="0" w:evenVBand="0" w:oddHBand="1" w:evenHBand="0" w:firstRowFirstColumn="0" w:firstRowLastColumn="0" w:lastRowFirstColumn="0" w:lastRowLastColumn="0"/>
          <w:trHeight w:val="79"/>
        </w:trPr>
        <w:tc>
          <w:tcPr>
            <w:tcW w:w="3249" w:type="dxa"/>
            <w:tcBorders>
              <w:top w:val="double" w:sz="4" w:space="0" w:color="auto"/>
              <w:right w:val="double" w:sz="4" w:space="0" w:color="auto"/>
            </w:tcBorders>
          </w:tcPr>
          <w:p w14:paraId="7AD8DED8" w14:textId="77777777" w:rsidR="00EC71BE" w:rsidRPr="00EC71BE" w:rsidRDefault="00EC71BE" w:rsidP="00C03188">
            <w:pPr>
              <w:jc w:val="center"/>
              <w:rPr>
                <w:sz w:val="20"/>
                <w:szCs w:val="20"/>
              </w:rPr>
            </w:pPr>
            <w:r w:rsidRPr="00EC71BE">
              <w:rPr>
                <w:sz w:val="20"/>
                <w:szCs w:val="20"/>
              </w:rPr>
              <w:t>Gray Scale Conversion</w:t>
            </w:r>
          </w:p>
        </w:tc>
        <w:tc>
          <w:tcPr>
            <w:tcW w:w="2994" w:type="dxa"/>
            <w:tcBorders>
              <w:top w:val="double" w:sz="4" w:space="0" w:color="auto"/>
              <w:left w:val="double" w:sz="4" w:space="0" w:color="auto"/>
              <w:right w:val="double" w:sz="4" w:space="0" w:color="auto"/>
            </w:tcBorders>
          </w:tcPr>
          <w:p w14:paraId="7AD8DED9" w14:textId="77777777" w:rsidR="00EC71BE" w:rsidRPr="00EC71BE" w:rsidRDefault="00EC71BE" w:rsidP="00C03188">
            <w:pPr>
              <w:jc w:val="center"/>
              <w:rPr>
                <w:sz w:val="20"/>
                <w:szCs w:val="20"/>
              </w:rPr>
            </w:pPr>
            <w:r w:rsidRPr="00EC71BE">
              <w:rPr>
                <w:i/>
                <w:sz w:val="20"/>
                <w:szCs w:val="20"/>
              </w:rPr>
              <w:t>O(</w:t>
            </w:r>
            <w:r w:rsidRPr="00EC71BE">
              <w:rPr>
                <w:sz w:val="20"/>
                <w:szCs w:val="20"/>
              </w:rPr>
              <w:t>MN</w:t>
            </w:r>
            <w:r w:rsidRPr="00EC71BE">
              <w:rPr>
                <w:i/>
                <w:sz w:val="20"/>
                <w:szCs w:val="20"/>
              </w:rPr>
              <w:t>)</w:t>
            </w:r>
          </w:p>
        </w:tc>
        <w:tc>
          <w:tcPr>
            <w:tcW w:w="2994" w:type="dxa"/>
            <w:tcBorders>
              <w:top w:val="double" w:sz="4" w:space="0" w:color="auto"/>
              <w:left w:val="double" w:sz="4" w:space="0" w:color="auto"/>
            </w:tcBorders>
          </w:tcPr>
          <w:p w14:paraId="7AD8DEDA" w14:textId="77777777" w:rsidR="00EC71BE" w:rsidRPr="00EC71BE" w:rsidRDefault="00EC71BE" w:rsidP="00C03188">
            <w:pPr>
              <w:jc w:val="center"/>
              <w:rPr>
                <w:sz w:val="20"/>
                <w:szCs w:val="20"/>
              </w:rPr>
            </w:pPr>
            <w:r w:rsidRPr="00EC71BE">
              <w:rPr>
                <w:i/>
                <w:sz w:val="20"/>
                <w:szCs w:val="20"/>
              </w:rPr>
              <w:t>O(</w:t>
            </w:r>
            <w:r w:rsidRPr="00EC71BE">
              <w:rPr>
                <w:sz w:val="20"/>
                <w:szCs w:val="20"/>
              </w:rPr>
              <w:t>1</w:t>
            </w:r>
            <w:r w:rsidRPr="00EC71BE">
              <w:rPr>
                <w:i/>
                <w:sz w:val="20"/>
                <w:szCs w:val="20"/>
              </w:rPr>
              <w:t>)</w:t>
            </w:r>
          </w:p>
        </w:tc>
      </w:tr>
      <w:tr w:rsidR="00EC71BE" w:rsidRPr="00D15051" w14:paraId="7AD8DEDF" w14:textId="77777777" w:rsidTr="00466AF2">
        <w:trPr>
          <w:trHeight w:val="79"/>
        </w:trPr>
        <w:tc>
          <w:tcPr>
            <w:tcW w:w="3249" w:type="dxa"/>
            <w:tcBorders>
              <w:right w:val="double" w:sz="4" w:space="0" w:color="auto"/>
            </w:tcBorders>
          </w:tcPr>
          <w:p w14:paraId="7AD8DEDC" w14:textId="77777777" w:rsidR="00EC71BE" w:rsidRPr="00EC71BE" w:rsidRDefault="00EC71BE" w:rsidP="00C03188">
            <w:pPr>
              <w:jc w:val="center"/>
              <w:rPr>
                <w:sz w:val="20"/>
                <w:szCs w:val="20"/>
              </w:rPr>
            </w:pPr>
            <w:r w:rsidRPr="00EC71BE">
              <w:rPr>
                <w:sz w:val="20"/>
                <w:szCs w:val="20"/>
              </w:rPr>
              <w:t>Gaussian Filter</w:t>
            </w:r>
          </w:p>
        </w:tc>
        <w:tc>
          <w:tcPr>
            <w:tcW w:w="2994" w:type="dxa"/>
            <w:tcBorders>
              <w:left w:val="double" w:sz="4" w:space="0" w:color="auto"/>
              <w:right w:val="double" w:sz="4" w:space="0" w:color="auto"/>
            </w:tcBorders>
          </w:tcPr>
          <w:p w14:paraId="7AD8DEDD" w14:textId="77777777" w:rsidR="00EC71BE" w:rsidRPr="00EC71BE" w:rsidRDefault="00EC71BE" w:rsidP="00C03188">
            <w:pPr>
              <w:jc w:val="center"/>
              <w:rPr>
                <w:sz w:val="20"/>
                <w:szCs w:val="20"/>
              </w:rPr>
            </w:pPr>
            <w:r w:rsidRPr="00EC71BE">
              <w:rPr>
                <w:i/>
                <w:sz w:val="20"/>
                <w:szCs w:val="20"/>
              </w:rPr>
              <w:t>O(</w:t>
            </w:r>
            <w:r w:rsidRPr="00EC71BE">
              <w:rPr>
                <w:sz w:val="20"/>
                <w:szCs w:val="20"/>
              </w:rPr>
              <w:t>WMN</w:t>
            </w:r>
            <w:r w:rsidRPr="00EC71BE">
              <w:rPr>
                <w:i/>
                <w:sz w:val="20"/>
                <w:szCs w:val="20"/>
              </w:rPr>
              <w:t>)</w:t>
            </w:r>
          </w:p>
        </w:tc>
        <w:tc>
          <w:tcPr>
            <w:tcW w:w="2994" w:type="dxa"/>
            <w:tcBorders>
              <w:left w:val="double" w:sz="4" w:space="0" w:color="auto"/>
            </w:tcBorders>
          </w:tcPr>
          <w:p w14:paraId="7AD8DEDE" w14:textId="77777777" w:rsidR="00EC71BE" w:rsidRPr="00EC71BE" w:rsidRDefault="00EC71BE" w:rsidP="00C03188">
            <w:pPr>
              <w:jc w:val="center"/>
              <w:rPr>
                <w:sz w:val="20"/>
                <w:szCs w:val="20"/>
              </w:rPr>
            </w:pPr>
            <w:r w:rsidRPr="00EC71BE">
              <w:rPr>
                <w:i/>
                <w:sz w:val="20"/>
                <w:szCs w:val="20"/>
              </w:rPr>
              <w:t>O(</w:t>
            </w:r>
            <w:r w:rsidRPr="00EC71BE">
              <w:rPr>
                <w:sz w:val="20"/>
                <w:szCs w:val="20"/>
              </w:rPr>
              <w:t>W</w:t>
            </w:r>
            <w:r w:rsidRPr="00EC71BE">
              <w:rPr>
                <w:i/>
                <w:sz w:val="20"/>
                <w:szCs w:val="20"/>
              </w:rPr>
              <w:t>)</w:t>
            </w:r>
          </w:p>
        </w:tc>
      </w:tr>
      <w:tr w:rsidR="00EC71BE" w:rsidRPr="00D15051" w14:paraId="7AD8DEE3" w14:textId="77777777" w:rsidTr="00466AF2">
        <w:trPr>
          <w:cnfStyle w:val="000000100000" w:firstRow="0" w:lastRow="0" w:firstColumn="0" w:lastColumn="0" w:oddVBand="0" w:evenVBand="0" w:oddHBand="1" w:evenHBand="0" w:firstRowFirstColumn="0" w:firstRowLastColumn="0" w:lastRowFirstColumn="0" w:lastRowLastColumn="0"/>
          <w:trHeight w:val="82"/>
        </w:trPr>
        <w:tc>
          <w:tcPr>
            <w:tcW w:w="3249" w:type="dxa"/>
            <w:tcBorders>
              <w:right w:val="double" w:sz="4" w:space="0" w:color="auto"/>
            </w:tcBorders>
          </w:tcPr>
          <w:p w14:paraId="7AD8DEE0" w14:textId="77777777" w:rsidR="00EC71BE" w:rsidRPr="00EC71BE" w:rsidRDefault="00EC71BE" w:rsidP="00C03188">
            <w:pPr>
              <w:jc w:val="center"/>
              <w:rPr>
                <w:sz w:val="20"/>
                <w:szCs w:val="20"/>
              </w:rPr>
            </w:pPr>
            <w:r w:rsidRPr="00EC71BE">
              <w:rPr>
                <w:sz w:val="20"/>
                <w:szCs w:val="20"/>
              </w:rPr>
              <w:t>Gradients via 1-D Sobel</w:t>
            </w:r>
          </w:p>
        </w:tc>
        <w:tc>
          <w:tcPr>
            <w:tcW w:w="2994" w:type="dxa"/>
            <w:tcBorders>
              <w:left w:val="double" w:sz="4" w:space="0" w:color="auto"/>
              <w:right w:val="double" w:sz="4" w:space="0" w:color="auto"/>
            </w:tcBorders>
          </w:tcPr>
          <w:p w14:paraId="7AD8DEE1" w14:textId="77777777" w:rsidR="00EC71BE" w:rsidRPr="00EC71BE" w:rsidRDefault="00EC71BE" w:rsidP="00C03188">
            <w:pPr>
              <w:jc w:val="center"/>
              <w:rPr>
                <w:sz w:val="20"/>
                <w:szCs w:val="20"/>
              </w:rPr>
            </w:pPr>
            <w:r w:rsidRPr="00EC71BE">
              <w:rPr>
                <w:i/>
                <w:sz w:val="20"/>
                <w:szCs w:val="20"/>
              </w:rPr>
              <w:t>O(</w:t>
            </w:r>
            <w:r w:rsidRPr="00EC71BE">
              <w:rPr>
                <w:sz w:val="20"/>
                <w:szCs w:val="20"/>
              </w:rPr>
              <w:t>2YMN</w:t>
            </w:r>
            <w:r w:rsidRPr="00EC71BE">
              <w:rPr>
                <w:i/>
                <w:sz w:val="20"/>
                <w:szCs w:val="20"/>
              </w:rPr>
              <w:t>)</w:t>
            </w:r>
          </w:p>
        </w:tc>
        <w:tc>
          <w:tcPr>
            <w:tcW w:w="2994" w:type="dxa"/>
            <w:tcBorders>
              <w:left w:val="double" w:sz="4" w:space="0" w:color="auto"/>
            </w:tcBorders>
          </w:tcPr>
          <w:p w14:paraId="7AD8DEE2" w14:textId="77777777" w:rsidR="00EC71BE" w:rsidRPr="00EC71BE" w:rsidRDefault="00EC71BE" w:rsidP="00C03188">
            <w:pPr>
              <w:jc w:val="center"/>
              <w:rPr>
                <w:sz w:val="20"/>
                <w:szCs w:val="20"/>
              </w:rPr>
            </w:pPr>
            <w:r w:rsidRPr="00EC71BE">
              <w:rPr>
                <w:i/>
                <w:sz w:val="20"/>
                <w:szCs w:val="20"/>
              </w:rPr>
              <w:t>O(</w:t>
            </w:r>
            <w:r w:rsidRPr="00EC71BE">
              <w:rPr>
                <w:sz w:val="20"/>
                <w:szCs w:val="20"/>
              </w:rPr>
              <w:t>2Y</w:t>
            </w:r>
            <w:r w:rsidRPr="00EC71BE">
              <w:rPr>
                <w:i/>
                <w:sz w:val="20"/>
                <w:szCs w:val="20"/>
              </w:rPr>
              <w:t>)</w:t>
            </w:r>
          </w:p>
        </w:tc>
      </w:tr>
      <w:tr w:rsidR="00EC71BE" w:rsidRPr="00D15051" w14:paraId="7AD8DEE7" w14:textId="77777777" w:rsidTr="00466AF2">
        <w:trPr>
          <w:trHeight w:val="162"/>
        </w:trPr>
        <w:tc>
          <w:tcPr>
            <w:tcW w:w="3249" w:type="dxa"/>
            <w:tcBorders>
              <w:right w:val="double" w:sz="4" w:space="0" w:color="auto"/>
            </w:tcBorders>
          </w:tcPr>
          <w:p w14:paraId="7AD8DEE4" w14:textId="77777777" w:rsidR="00EC71BE" w:rsidRPr="00EC71BE" w:rsidRDefault="00EC71BE" w:rsidP="00C03188">
            <w:pPr>
              <w:jc w:val="center"/>
              <w:rPr>
                <w:sz w:val="20"/>
                <w:szCs w:val="20"/>
              </w:rPr>
            </w:pPr>
            <w:r w:rsidRPr="00EC71BE">
              <w:rPr>
                <w:sz w:val="20"/>
                <w:szCs w:val="20"/>
              </w:rPr>
              <w:t>Non-maximum Suppression</w:t>
            </w:r>
          </w:p>
        </w:tc>
        <w:tc>
          <w:tcPr>
            <w:tcW w:w="2994" w:type="dxa"/>
            <w:tcBorders>
              <w:left w:val="double" w:sz="4" w:space="0" w:color="auto"/>
              <w:right w:val="double" w:sz="4" w:space="0" w:color="auto"/>
            </w:tcBorders>
          </w:tcPr>
          <w:p w14:paraId="7AD8DEE5" w14:textId="77777777" w:rsidR="00EC71BE" w:rsidRPr="00EC71BE" w:rsidRDefault="00EC71BE" w:rsidP="00C03188">
            <w:pPr>
              <w:jc w:val="center"/>
              <w:rPr>
                <w:sz w:val="20"/>
                <w:szCs w:val="20"/>
              </w:rPr>
            </w:pPr>
            <w:r w:rsidRPr="00EC71BE">
              <w:rPr>
                <w:i/>
                <w:sz w:val="20"/>
                <w:szCs w:val="20"/>
              </w:rPr>
              <w:t>O(</w:t>
            </w:r>
            <w:r w:rsidRPr="00EC71BE">
              <w:rPr>
                <w:sz w:val="20"/>
                <w:szCs w:val="20"/>
              </w:rPr>
              <w:t>2MN</w:t>
            </w:r>
            <w:r w:rsidRPr="00EC71BE">
              <w:rPr>
                <w:i/>
                <w:sz w:val="20"/>
                <w:szCs w:val="20"/>
              </w:rPr>
              <w:t>)</w:t>
            </w:r>
          </w:p>
        </w:tc>
        <w:tc>
          <w:tcPr>
            <w:tcW w:w="2994" w:type="dxa"/>
            <w:tcBorders>
              <w:left w:val="double" w:sz="4" w:space="0" w:color="auto"/>
            </w:tcBorders>
          </w:tcPr>
          <w:p w14:paraId="7AD8DEE6" w14:textId="77777777" w:rsidR="00EC71BE" w:rsidRPr="00EC71BE" w:rsidRDefault="00EC71BE" w:rsidP="00C03188">
            <w:pPr>
              <w:jc w:val="center"/>
              <w:rPr>
                <w:sz w:val="20"/>
                <w:szCs w:val="20"/>
              </w:rPr>
            </w:pPr>
            <w:r w:rsidRPr="00EC71BE">
              <w:rPr>
                <w:i/>
                <w:sz w:val="20"/>
                <w:szCs w:val="20"/>
              </w:rPr>
              <w:t>O(</w:t>
            </w:r>
            <w:r w:rsidRPr="00EC71BE">
              <w:rPr>
                <w:sz w:val="20"/>
                <w:szCs w:val="20"/>
              </w:rPr>
              <w:t>1</w:t>
            </w:r>
            <w:r w:rsidRPr="00EC71BE">
              <w:rPr>
                <w:i/>
                <w:sz w:val="20"/>
                <w:szCs w:val="20"/>
              </w:rPr>
              <w:t>)</w:t>
            </w:r>
          </w:p>
        </w:tc>
      </w:tr>
      <w:tr w:rsidR="00EC71BE" w:rsidRPr="00D15051" w14:paraId="7AD8DEEB" w14:textId="77777777" w:rsidTr="00466AF2">
        <w:trPr>
          <w:cnfStyle w:val="000000100000" w:firstRow="0" w:lastRow="0" w:firstColumn="0" w:lastColumn="0" w:oddVBand="0" w:evenVBand="0" w:oddHBand="1" w:evenHBand="0" w:firstRowFirstColumn="0" w:firstRowLastColumn="0" w:lastRowFirstColumn="0" w:lastRowLastColumn="0"/>
          <w:trHeight w:val="79"/>
        </w:trPr>
        <w:tc>
          <w:tcPr>
            <w:tcW w:w="3249" w:type="dxa"/>
            <w:tcBorders>
              <w:right w:val="double" w:sz="4" w:space="0" w:color="auto"/>
            </w:tcBorders>
          </w:tcPr>
          <w:p w14:paraId="7AD8DEE8" w14:textId="77777777" w:rsidR="00EC71BE" w:rsidRPr="00EC71BE" w:rsidRDefault="00EC71BE" w:rsidP="00C03188">
            <w:pPr>
              <w:jc w:val="center"/>
              <w:rPr>
                <w:sz w:val="20"/>
                <w:szCs w:val="20"/>
              </w:rPr>
            </w:pPr>
            <w:r w:rsidRPr="00EC71BE">
              <w:rPr>
                <w:sz w:val="20"/>
                <w:szCs w:val="20"/>
              </w:rPr>
              <w:t>Hysteresis comparisons</w:t>
            </w:r>
          </w:p>
        </w:tc>
        <w:tc>
          <w:tcPr>
            <w:tcW w:w="2994" w:type="dxa"/>
            <w:tcBorders>
              <w:left w:val="double" w:sz="4" w:space="0" w:color="auto"/>
              <w:right w:val="double" w:sz="4" w:space="0" w:color="auto"/>
            </w:tcBorders>
          </w:tcPr>
          <w:p w14:paraId="7AD8DEE9" w14:textId="77777777" w:rsidR="00EC71BE" w:rsidRPr="00EC71BE" w:rsidRDefault="00EC71BE" w:rsidP="00C03188">
            <w:pPr>
              <w:jc w:val="center"/>
              <w:rPr>
                <w:sz w:val="20"/>
                <w:szCs w:val="20"/>
              </w:rPr>
            </w:pPr>
            <w:r w:rsidRPr="00EC71BE">
              <w:rPr>
                <w:i/>
                <w:sz w:val="20"/>
                <w:szCs w:val="20"/>
              </w:rPr>
              <w:t>O(</w:t>
            </w:r>
            <w:r w:rsidRPr="00EC71BE">
              <w:rPr>
                <w:sz w:val="20"/>
                <w:szCs w:val="20"/>
              </w:rPr>
              <w:t>&lt; MN</w:t>
            </w:r>
            <w:r w:rsidRPr="00EC71BE">
              <w:rPr>
                <w:i/>
                <w:sz w:val="20"/>
                <w:szCs w:val="20"/>
              </w:rPr>
              <w:t>)</w:t>
            </w:r>
          </w:p>
        </w:tc>
        <w:tc>
          <w:tcPr>
            <w:tcW w:w="2994" w:type="dxa"/>
            <w:tcBorders>
              <w:left w:val="double" w:sz="4" w:space="0" w:color="auto"/>
            </w:tcBorders>
          </w:tcPr>
          <w:p w14:paraId="7AD8DEEA" w14:textId="77777777" w:rsidR="00EC71BE" w:rsidRPr="00EC71BE" w:rsidRDefault="00EC71BE" w:rsidP="00C03188">
            <w:pPr>
              <w:jc w:val="center"/>
              <w:rPr>
                <w:sz w:val="20"/>
                <w:szCs w:val="20"/>
              </w:rPr>
            </w:pPr>
            <w:r w:rsidRPr="00EC71BE">
              <w:rPr>
                <w:i/>
                <w:sz w:val="20"/>
                <w:szCs w:val="20"/>
              </w:rPr>
              <w:t>O(</w:t>
            </w:r>
            <w:r w:rsidRPr="00EC71BE">
              <w:rPr>
                <w:sz w:val="20"/>
                <w:szCs w:val="20"/>
              </w:rPr>
              <w:t>1</w:t>
            </w:r>
            <w:r w:rsidRPr="00EC71BE">
              <w:rPr>
                <w:i/>
                <w:sz w:val="20"/>
                <w:szCs w:val="20"/>
              </w:rPr>
              <w:t>)</w:t>
            </w:r>
          </w:p>
        </w:tc>
      </w:tr>
      <w:tr w:rsidR="00EC71BE" w:rsidRPr="00D15051" w14:paraId="7AD8DEEF" w14:textId="77777777" w:rsidTr="00466AF2">
        <w:trPr>
          <w:trHeight w:val="79"/>
        </w:trPr>
        <w:tc>
          <w:tcPr>
            <w:tcW w:w="3249" w:type="dxa"/>
            <w:tcBorders>
              <w:right w:val="double" w:sz="4" w:space="0" w:color="auto"/>
            </w:tcBorders>
          </w:tcPr>
          <w:p w14:paraId="7AD8DEEC" w14:textId="77777777" w:rsidR="00EC71BE" w:rsidRPr="00EC71BE" w:rsidRDefault="00EC71BE" w:rsidP="00C03188">
            <w:pPr>
              <w:jc w:val="center"/>
              <w:rPr>
                <w:sz w:val="20"/>
                <w:szCs w:val="20"/>
              </w:rPr>
            </w:pPr>
            <w:r w:rsidRPr="00EC71BE">
              <w:rPr>
                <w:sz w:val="20"/>
                <w:szCs w:val="20"/>
              </w:rPr>
              <w:t>Gradient Magnitude</w:t>
            </w:r>
          </w:p>
        </w:tc>
        <w:tc>
          <w:tcPr>
            <w:tcW w:w="2994" w:type="dxa"/>
            <w:tcBorders>
              <w:left w:val="double" w:sz="4" w:space="0" w:color="auto"/>
              <w:right w:val="double" w:sz="4" w:space="0" w:color="auto"/>
            </w:tcBorders>
          </w:tcPr>
          <w:p w14:paraId="7AD8DEED" w14:textId="77777777" w:rsidR="00EC71BE" w:rsidRPr="00EC71BE" w:rsidRDefault="00EC71BE" w:rsidP="00C03188">
            <w:pPr>
              <w:jc w:val="center"/>
              <w:rPr>
                <w:sz w:val="20"/>
                <w:szCs w:val="20"/>
              </w:rPr>
            </w:pPr>
            <w:r w:rsidRPr="00EC71BE">
              <w:rPr>
                <w:i/>
                <w:sz w:val="20"/>
                <w:szCs w:val="20"/>
              </w:rPr>
              <w:t>O(</w:t>
            </w:r>
            <w:r w:rsidRPr="00EC71BE">
              <w:rPr>
                <w:sz w:val="20"/>
                <w:szCs w:val="20"/>
              </w:rPr>
              <w:t>MN</w:t>
            </w:r>
            <w:r w:rsidRPr="00EC71BE">
              <w:rPr>
                <w:i/>
                <w:sz w:val="20"/>
                <w:szCs w:val="20"/>
              </w:rPr>
              <w:t>)</w:t>
            </w:r>
            <w:r w:rsidRPr="00EC71BE">
              <w:rPr>
                <w:sz w:val="20"/>
                <w:szCs w:val="20"/>
              </w:rPr>
              <w:t xml:space="preserve"> (Square root function)</w:t>
            </w:r>
          </w:p>
        </w:tc>
        <w:tc>
          <w:tcPr>
            <w:tcW w:w="2994" w:type="dxa"/>
            <w:tcBorders>
              <w:left w:val="double" w:sz="4" w:space="0" w:color="auto"/>
            </w:tcBorders>
          </w:tcPr>
          <w:p w14:paraId="7AD8DEEE" w14:textId="77777777" w:rsidR="00EC71BE" w:rsidRPr="00EC71BE" w:rsidRDefault="00EC71BE" w:rsidP="00C03188">
            <w:pPr>
              <w:jc w:val="center"/>
              <w:rPr>
                <w:sz w:val="20"/>
                <w:szCs w:val="20"/>
              </w:rPr>
            </w:pPr>
            <w:r w:rsidRPr="00EC71BE">
              <w:rPr>
                <w:i/>
                <w:sz w:val="20"/>
                <w:szCs w:val="20"/>
              </w:rPr>
              <w:t>O(</w:t>
            </w:r>
            <w:r w:rsidRPr="00EC71BE">
              <w:rPr>
                <w:sz w:val="20"/>
                <w:szCs w:val="20"/>
              </w:rPr>
              <w:t>1</w:t>
            </w:r>
            <w:r w:rsidRPr="00EC71BE">
              <w:rPr>
                <w:i/>
                <w:sz w:val="20"/>
                <w:szCs w:val="20"/>
              </w:rPr>
              <w:t>)</w:t>
            </w:r>
          </w:p>
        </w:tc>
      </w:tr>
      <w:tr w:rsidR="00EC71BE" w:rsidRPr="00D15051" w14:paraId="7AD8DEF3" w14:textId="77777777" w:rsidTr="00466AF2">
        <w:trPr>
          <w:cnfStyle w:val="000000100000" w:firstRow="0" w:lastRow="0" w:firstColumn="0" w:lastColumn="0" w:oddVBand="0" w:evenVBand="0" w:oddHBand="1" w:evenHBand="0" w:firstRowFirstColumn="0" w:firstRowLastColumn="0" w:lastRowFirstColumn="0" w:lastRowLastColumn="0"/>
          <w:trHeight w:val="82"/>
        </w:trPr>
        <w:tc>
          <w:tcPr>
            <w:tcW w:w="3249" w:type="dxa"/>
            <w:tcBorders>
              <w:right w:val="double" w:sz="4" w:space="0" w:color="auto"/>
            </w:tcBorders>
          </w:tcPr>
          <w:p w14:paraId="7AD8DEF0" w14:textId="77777777" w:rsidR="00EC71BE" w:rsidRPr="00EC71BE" w:rsidRDefault="00EC71BE" w:rsidP="00C03188">
            <w:pPr>
              <w:jc w:val="center"/>
              <w:rPr>
                <w:sz w:val="20"/>
                <w:szCs w:val="20"/>
              </w:rPr>
            </w:pPr>
            <w:r w:rsidRPr="00EC71BE">
              <w:rPr>
                <w:sz w:val="20"/>
                <w:szCs w:val="20"/>
              </w:rPr>
              <w:t>Gradient Direction</w:t>
            </w:r>
          </w:p>
        </w:tc>
        <w:tc>
          <w:tcPr>
            <w:tcW w:w="2994" w:type="dxa"/>
            <w:tcBorders>
              <w:left w:val="double" w:sz="4" w:space="0" w:color="auto"/>
              <w:right w:val="double" w:sz="4" w:space="0" w:color="auto"/>
            </w:tcBorders>
          </w:tcPr>
          <w:p w14:paraId="7AD8DEF1" w14:textId="77777777" w:rsidR="00EC71BE" w:rsidRPr="00EC71BE" w:rsidRDefault="00EC71BE" w:rsidP="00C03188">
            <w:pPr>
              <w:jc w:val="center"/>
              <w:rPr>
                <w:sz w:val="20"/>
                <w:szCs w:val="20"/>
              </w:rPr>
            </w:pPr>
            <w:r w:rsidRPr="00EC71BE">
              <w:rPr>
                <w:i/>
                <w:sz w:val="20"/>
                <w:szCs w:val="20"/>
              </w:rPr>
              <w:t>O(</w:t>
            </w:r>
            <w:r w:rsidRPr="00EC71BE">
              <w:rPr>
                <w:sz w:val="20"/>
                <w:szCs w:val="20"/>
              </w:rPr>
              <w:t>MN</w:t>
            </w:r>
            <w:r w:rsidRPr="00EC71BE">
              <w:rPr>
                <w:i/>
                <w:sz w:val="20"/>
                <w:szCs w:val="20"/>
              </w:rPr>
              <w:t>)</w:t>
            </w:r>
            <w:r w:rsidRPr="00EC71BE">
              <w:rPr>
                <w:sz w:val="20"/>
                <w:szCs w:val="20"/>
              </w:rPr>
              <w:t xml:space="preserve"> (Arc-tangent function)</w:t>
            </w:r>
          </w:p>
        </w:tc>
        <w:tc>
          <w:tcPr>
            <w:tcW w:w="2994" w:type="dxa"/>
            <w:tcBorders>
              <w:left w:val="double" w:sz="4" w:space="0" w:color="auto"/>
            </w:tcBorders>
          </w:tcPr>
          <w:p w14:paraId="7AD8DEF2" w14:textId="77777777" w:rsidR="00EC71BE" w:rsidRPr="00EC71BE" w:rsidRDefault="00EC71BE" w:rsidP="00C03188">
            <w:pPr>
              <w:jc w:val="center"/>
              <w:rPr>
                <w:sz w:val="20"/>
                <w:szCs w:val="20"/>
              </w:rPr>
            </w:pPr>
            <w:r w:rsidRPr="00EC71BE">
              <w:rPr>
                <w:i/>
                <w:sz w:val="20"/>
                <w:szCs w:val="20"/>
              </w:rPr>
              <w:t>O(</w:t>
            </w:r>
            <w:r w:rsidRPr="00EC71BE">
              <w:rPr>
                <w:sz w:val="20"/>
                <w:szCs w:val="20"/>
              </w:rPr>
              <w:t>1</w:t>
            </w:r>
            <w:r w:rsidRPr="00EC71BE">
              <w:rPr>
                <w:i/>
                <w:sz w:val="20"/>
                <w:szCs w:val="20"/>
              </w:rPr>
              <w:t>)</w:t>
            </w:r>
          </w:p>
        </w:tc>
      </w:tr>
    </w:tbl>
    <w:p w14:paraId="7AD8DEF4" w14:textId="77777777" w:rsidR="00EC71BE" w:rsidRDefault="00EC71BE" w:rsidP="00F43AD8">
      <w:pPr>
        <w:jc w:val="both"/>
        <w:rPr>
          <w:b/>
          <w:sz w:val="24"/>
          <w:szCs w:val="24"/>
        </w:rPr>
      </w:pPr>
    </w:p>
    <w:p w14:paraId="7AD8DEF5" w14:textId="77777777" w:rsidR="00B21F49" w:rsidRPr="00D15051" w:rsidRDefault="0028021A" w:rsidP="00F43AD8">
      <w:pPr>
        <w:jc w:val="both"/>
        <w:rPr>
          <w:b/>
          <w:sz w:val="24"/>
          <w:szCs w:val="24"/>
        </w:rPr>
      </w:pPr>
      <w:r w:rsidRPr="00D15051">
        <w:rPr>
          <w:b/>
          <w:sz w:val="24"/>
          <w:szCs w:val="24"/>
        </w:rPr>
        <w:t>Results:</w:t>
      </w:r>
    </w:p>
    <w:p w14:paraId="7AD8DEF6" w14:textId="77777777" w:rsidR="00CD18C1" w:rsidRPr="00D15051" w:rsidRDefault="00B353F2" w:rsidP="00F43AD8">
      <w:pPr>
        <w:jc w:val="both"/>
        <w:rPr>
          <w:sz w:val="24"/>
          <w:szCs w:val="24"/>
        </w:rPr>
      </w:pPr>
      <w:r w:rsidRPr="00D15051">
        <w:rPr>
          <w:sz w:val="24"/>
          <w:szCs w:val="24"/>
        </w:rPr>
        <w:t>We compared our GPU Canny implementation with an optimized CPU implem</w:t>
      </w:r>
      <w:r w:rsidR="00310B44" w:rsidRPr="00D15051">
        <w:rPr>
          <w:sz w:val="24"/>
          <w:szCs w:val="24"/>
        </w:rPr>
        <w:t>entation in the OpenCV library.</w:t>
      </w:r>
    </w:p>
    <w:tbl>
      <w:tblPr>
        <w:tblStyle w:val="PlainTable3"/>
        <w:tblW w:w="0" w:type="auto"/>
        <w:tblLook w:val="0420" w:firstRow="1" w:lastRow="0" w:firstColumn="0" w:lastColumn="0" w:noHBand="0" w:noVBand="1"/>
      </w:tblPr>
      <w:tblGrid>
        <w:gridCol w:w="2337"/>
        <w:gridCol w:w="2337"/>
        <w:gridCol w:w="2338"/>
        <w:gridCol w:w="2338"/>
      </w:tblGrid>
      <w:tr w:rsidR="00936298" w:rsidRPr="00D15051" w14:paraId="7AD8DEFB" w14:textId="77777777" w:rsidTr="007D5FA1">
        <w:trPr>
          <w:cnfStyle w:val="100000000000" w:firstRow="1" w:lastRow="0" w:firstColumn="0" w:lastColumn="0" w:oddVBand="0" w:evenVBand="0" w:oddHBand="0" w:evenHBand="0" w:firstRowFirstColumn="0" w:firstRowLastColumn="0" w:lastRowFirstColumn="0" w:lastRowLastColumn="0"/>
        </w:trPr>
        <w:tc>
          <w:tcPr>
            <w:tcW w:w="2337" w:type="dxa"/>
            <w:tcBorders>
              <w:bottom w:val="double" w:sz="4" w:space="0" w:color="auto"/>
              <w:right w:val="double" w:sz="4" w:space="0" w:color="auto"/>
            </w:tcBorders>
          </w:tcPr>
          <w:p w14:paraId="7AD8DEF7" w14:textId="77777777" w:rsidR="00936298" w:rsidRPr="00EC71BE" w:rsidRDefault="00936298" w:rsidP="00EC71BE">
            <w:pPr>
              <w:jc w:val="center"/>
              <w:rPr>
                <w:sz w:val="20"/>
                <w:szCs w:val="20"/>
              </w:rPr>
            </w:pPr>
            <w:r w:rsidRPr="00EC71BE">
              <w:rPr>
                <w:sz w:val="20"/>
                <w:szCs w:val="20"/>
              </w:rPr>
              <w:t>Input File size</w:t>
            </w:r>
          </w:p>
        </w:tc>
        <w:tc>
          <w:tcPr>
            <w:tcW w:w="2337" w:type="dxa"/>
            <w:tcBorders>
              <w:left w:val="double" w:sz="4" w:space="0" w:color="auto"/>
              <w:bottom w:val="double" w:sz="4" w:space="0" w:color="auto"/>
              <w:right w:val="double" w:sz="4" w:space="0" w:color="auto"/>
            </w:tcBorders>
          </w:tcPr>
          <w:p w14:paraId="7AD8DEF8" w14:textId="77777777" w:rsidR="00936298" w:rsidRPr="00EC71BE" w:rsidRDefault="00996599" w:rsidP="00EC71BE">
            <w:pPr>
              <w:jc w:val="center"/>
              <w:rPr>
                <w:sz w:val="20"/>
                <w:szCs w:val="20"/>
              </w:rPr>
            </w:pPr>
            <w:r w:rsidRPr="00EC71BE">
              <w:rPr>
                <w:sz w:val="20"/>
                <w:szCs w:val="20"/>
              </w:rPr>
              <w:fldChar w:fldCharType="begin"/>
            </w:r>
            <w:r w:rsidRPr="00EC71BE">
              <w:rPr>
                <w:sz w:val="20"/>
                <w:szCs w:val="20"/>
              </w:rPr>
              <w:instrText xml:space="preserve"> B/C= </w:instrText>
            </w:r>
            <w:r w:rsidRPr="00EC71BE">
              <w:rPr>
                <w:sz w:val="20"/>
                <w:szCs w:val="20"/>
              </w:rPr>
              <w:fldChar w:fldCharType="end"/>
            </w:r>
            <w:r w:rsidRPr="00EC71BE">
              <w:rPr>
                <w:sz w:val="20"/>
                <w:szCs w:val="20"/>
              </w:rPr>
              <w:t>CUDA time</w:t>
            </w:r>
          </w:p>
        </w:tc>
        <w:tc>
          <w:tcPr>
            <w:tcW w:w="2338" w:type="dxa"/>
            <w:tcBorders>
              <w:left w:val="double" w:sz="4" w:space="0" w:color="auto"/>
              <w:bottom w:val="double" w:sz="4" w:space="0" w:color="auto"/>
              <w:right w:val="double" w:sz="4" w:space="0" w:color="auto"/>
            </w:tcBorders>
          </w:tcPr>
          <w:p w14:paraId="7AD8DEF9" w14:textId="77777777" w:rsidR="00936298" w:rsidRPr="00EC71BE" w:rsidRDefault="00996599" w:rsidP="00EC71BE">
            <w:pPr>
              <w:jc w:val="center"/>
              <w:rPr>
                <w:sz w:val="20"/>
                <w:szCs w:val="20"/>
              </w:rPr>
            </w:pPr>
            <w:r w:rsidRPr="00EC71BE">
              <w:rPr>
                <w:sz w:val="20"/>
                <w:szCs w:val="20"/>
              </w:rPr>
              <w:t>OpenCV</w:t>
            </w:r>
          </w:p>
        </w:tc>
        <w:tc>
          <w:tcPr>
            <w:tcW w:w="2338" w:type="dxa"/>
            <w:tcBorders>
              <w:left w:val="double" w:sz="4" w:space="0" w:color="auto"/>
              <w:bottom w:val="double" w:sz="4" w:space="0" w:color="auto"/>
            </w:tcBorders>
          </w:tcPr>
          <w:p w14:paraId="7AD8DEFA" w14:textId="77777777" w:rsidR="00936298" w:rsidRPr="00EC71BE" w:rsidRDefault="00936298" w:rsidP="00EC71BE">
            <w:pPr>
              <w:jc w:val="center"/>
              <w:rPr>
                <w:sz w:val="20"/>
                <w:szCs w:val="20"/>
              </w:rPr>
            </w:pPr>
            <w:r w:rsidRPr="00EC71BE">
              <w:rPr>
                <w:sz w:val="20"/>
                <w:szCs w:val="20"/>
              </w:rPr>
              <w:t>SpeedUp</w:t>
            </w:r>
          </w:p>
        </w:tc>
      </w:tr>
      <w:tr w:rsidR="00936298" w:rsidRPr="00D15051" w14:paraId="7AD8DF00" w14:textId="77777777" w:rsidTr="007D5FA1">
        <w:trPr>
          <w:cnfStyle w:val="000000100000" w:firstRow="0" w:lastRow="0" w:firstColumn="0" w:lastColumn="0" w:oddVBand="0" w:evenVBand="0" w:oddHBand="1" w:evenHBand="0" w:firstRowFirstColumn="0" w:firstRowLastColumn="0" w:lastRowFirstColumn="0" w:lastRowLastColumn="0"/>
        </w:trPr>
        <w:tc>
          <w:tcPr>
            <w:tcW w:w="2337" w:type="dxa"/>
            <w:tcBorders>
              <w:top w:val="double" w:sz="4" w:space="0" w:color="auto"/>
              <w:right w:val="double" w:sz="4" w:space="0" w:color="auto"/>
            </w:tcBorders>
          </w:tcPr>
          <w:p w14:paraId="7AD8DEFC" w14:textId="77777777" w:rsidR="00936298" w:rsidRPr="00EC71BE" w:rsidRDefault="00936298" w:rsidP="00EC71BE">
            <w:pPr>
              <w:jc w:val="center"/>
              <w:rPr>
                <w:sz w:val="20"/>
                <w:szCs w:val="20"/>
              </w:rPr>
            </w:pPr>
            <w:r w:rsidRPr="00EC71BE">
              <w:rPr>
                <w:sz w:val="20"/>
                <w:szCs w:val="20"/>
              </w:rPr>
              <w:t>256*256</w:t>
            </w:r>
          </w:p>
        </w:tc>
        <w:tc>
          <w:tcPr>
            <w:tcW w:w="2337" w:type="dxa"/>
            <w:tcBorders>
              <w:top w:val="double" w:sz="4" w:space="0" w:color="auto"/>
              <w:left w:val="double" w:sz="4" w:space="0" w:color="auto"/>
              <w:right w:val="double" w:sz="4" w:space="0" w:color="auto"/>
            </w:tcBorders>
          </w:tcPr>
          <w:p w14:paraId="7AD8DEFD" w14:textId="77777777" w:rsidR="00936298" w:rsidRPr="00EC71BE" w:rsidRDefault="00996599" w:rsidP="00EC71BE">
            <w:pPr>
              <w:jc w:val="center"/>
              <w:rPr>
                <w:sz w:val="20"/>
                <w:szCs w:val="20"/>
              </w:rPr>
            </w:pPr>
            <w:r w:rsidRPr="00EC71BE">
              <w:rPr>
                <w:sz w:val="20"/>
                <w:szCs w:val="20"/>
              </w:rPr>
              <w:t>0</w:t>
            </w:r>
            <w:r w:rsidR="00936298" w:rsidRPr="00EC71BE">
              <w:rPr>
                <w:sz w:val="20"/>
                <w:szCs w:val="20"/>
              </w:rPr>
              <w:t>1.1</w:t>
            </w:r>
            <w:r w:rsidR="00BA0F66" w:rsidRPr="00EC71BE">
              <w:rPr>
                <w:sz w:val="20"/>
                <w:szCs w:val="20"/>
              </w:rPr>
              <w:t>4ms</w:t>
            </w:r>
          </w:p>
        </w:tc>
        <w:tc>
          <w:tcPr>
            <w:tcW w:w="2338" w:type="dxa"/>
            <w:tcBorders>
              <w:top w:val="double" w:sz="4" w:space="0" w:color="auto"/>
              <w:left w:val="double" w:sz="4" w:space="0" w:color="auto"/>
              <w:right w:val="double" w:sz="4" w:space="0" w:color="auto"/>
            </w:tcBorders>
          </w:tcPr>
          <w:p w14:paraId="7AD8DEFE" w14:textId="77777777" w:rsidR="00936298" w:rsidRPr="00EC71BE" w:rsidRDefault="00996599" w:rsidP="00EC71BE">
            <w:pPr>
              <w:jc w:val="center"/>
              <w:rPr>
                <w:sz w:val="20"/>
                <w:szCs w:val="20"/>
              </w:rPr>
            </w:pPr>
            <w:r w:rsidRPr="00EC71BE">
              <w:rPr>
                <w:sz w:val="20"/>
                <w:szCs w:val="20"/>
              </w:rPr>
              <w:t>0</w:t>
            </w:r>
            <w:r w:rsidR="00BA0F66" w:rsidRPr="00EC71BE">
              <w:rPr>
                <w:sz w:val="20"/>
                <w:szCs w:val="20"/>
              </w:rPr>
              <w:t>1.25ms</w:t>
            </w:r>
          </w:p>
        </w:tc>
        <w:tc>
          <w:tcPr>
            <w:tcW w:w="2338" w:type="dxa"/>
            <w:tcBorders>
              <w:top w:val="double" w:sz="4" w:space="0" w:color="auto"/>
              <w:left w:val="double" w:sz="4" w:space="0" w:color="auto"/>
            </w:tcBorders>
          </w:tcPr>
          <w:p w14:paraId="7AD8DEFF" w14:textId="77777777" w:rsidR="00936298" w:rsidRPr="00EC71BE" w:rsidRDefault="00936298" w:rsidP="00EC71BE">
            <w:pPr>
              <w:jc w:val="center"/>
              <w:rPr>
                <w:sz w:val="20"/>
                <w:szCs w:val="20"/>
              </w:rPr>
            </w:pPr>
            <w:r w:rsidRPr="00EC71BE">
              <w:rPr>
                <w:sz w:val="20"/>
                <w:szCs w:val="20"/>
              </w:rPr>
              <w:t>1.09</w:t>
            </w:r>
          </w:p>
        </w:tc>
      </w:tr>
      <w:tr w:rsidR="00936298" w:rsidRPr="00D15051" w14:paraId="7AD8DF05" w14:textId="77777777" w:rsidTr="007D5FA1">
        <w:tc>
          <w:tcPr>
            <w:tcW w:w="2337" w:type="dxa"/>
            <w:tcBorders>
              <w:right w:val="double" w:sz="4" w:space="0" w:color="auto"/>
            </w:tcBorders>
          </w:tcPr>
          <w:p w14:paraId="7AD8DF01" w14:textId="77777777" w:rsidR="00936298" w:rsidRPr="00EC71BE" w:rsidRDefault="00936298" w:rsidP="00EC71BE">
            <w:pPr>
              <w:jc w:val="center"/>
              <w:rPr>
                <w:sz w:val="20"/>
                <w:szCs w:val="20"/>
              </w:rPr>
            </w:pPr>
            <w:r w:rsidRPr="00EC71BE">
              <w:rPr>
                <w:sz w:val="20"/>
                <w:szCs w:val="20"/>
              </w:rPr>
              <w:t>512*512</w:t>
            </w:r>
          </w:p>
        </w:tc>
        <w:tc>
          <w:tcPr>
            <w:tcW w:w="2337" w:type="dxa"/>
            <w:tcBorders>
              <w:left w:val="double" w:sz="4" w:space="0" w:color="auto"/>
              <w:right w:val="double" w:sz="4" w:space="0" w:color="auto"/>
            </w:tcBorders>
          </w:tcPr>
          <w:p w14:paraId="7AD8DF02" w14:textId="77777777" w:rsidR="00936298" w:rsidRPr="00EC71BE" w:rsidRDefault="00996599" w:rsidP="00EC71BE">
            <w:pPr>
              <w:jc w:val="center"/>
              <w:rPr>
                <w:sz w:val="20"/>
                <w:szCs w:val="20"/>
              </w:rPr>
            </w:pPr>
            <w:r w:rsidRPr="00EC71BE">
              <w:rPr>
                <w:sz w:val="20"/>
                <w:szCs w:val="20"/>
              </w:rPr>
              <w:t>0</w:t>
            </w:r>
            <w:r w:rsidR="00936298" w:rsidRPr="00EC71BE">
              <w:rPr>
                <w:sz w:val="20"/>
                <w:szCs w:val="20"/>
              </w:rPr>
              <w:t>2.3</w:t>
            </w:r>
            <w:r w:rsidR="00BA0F66" w:rsidRPr="00EC71BE">
              <w:rPr>
                <w:sz w:val="20"/>
                <w:szCs w:val="20"/>
              </w:rPr>
              <w:t>9ms</w:t>
            </w:r>
          </w:p>
        </w:tc>
        <w:tc>
          <w:tcPr>
            <w:tcW w:w="2338" w:type="dxa"/>
            <w:tcBorders>
              <w:left w:val="double" w:sz="4" w:space="0" w:color="auto"/>
              <w:right w:val="double" w:sz="4" w:space="0" w:color="auto"/>
            </w:tcBorders>
          </w:tcPr>
          <w:p w14:paraId="7AD8DF03" w14:textId="77777777" w:rsidR="00936298" w:rsidRPr="00EC71BE" w:rsidRDefault="00996599" w:rsidP="00EC71BE">
            <w:pPr>
              <w:jc w:val="center"/>
              <w:rPr>
                <w:sz w:val="20"/>
                <w:szCs w:val="20"/>
              </w:rPr>
            </w:pPr>
            <w:r w:rsidRPr="00EC71BE">
              <w:rPr>
                <w:sz w:val="20"/>
                <w:szCs w:val="20"/>
              </w:rPr>
              <w:t>0</w:t>
            </w:r>
            <w:r w:rsidR="00936298" w:rsidRPr="00EC71BE">
              <w:rPr>
                <w:sz w:val="20"/>
                <w:szCs w:val="20"/>
              </w:rPr>
              <w:t>4.</w:t>
            </w:r>
            <w:r w:rsidR="00BA0F66" w:rsidRPr="00EC71BE">
              <w:rPr>
                <w:sz w:val="20"/>
                <w:szCs w:val="20"/>
              </w:rPr>
              <w:t>60ms</w:t>
            </w:r>
          </w:p>
        </w:tc>
        <w:tc>
          <w:tcPr>
            <w:tcW w:w="2338" w:type="dxa"/>
            <w:tcBorders>
              <w:left w:val="double" w:sz="4" w:space="0" w:color="auto"/>
            </w:tcBorders>
          </w:tcPr>
          <w:p w14:paraId="7AD8DF04" w14:textId="77777777" w:rsidR="00936298" w:rsidRPr="00EC71BE" w:rsidRDefault="00996599" w:rsidP="00EC71BE">
            <w:pPr>
              <w:jc w:val="center"/>
              <w:rPr>
                <w:sz w:val="20"/>
                <w:szCs w:val="20"/>
              </w:rPr>
            </w:pPr>
            <w:r w:rsidRPr="00EC71BE">
              <w:rPr>
                <w:sz w:val="20"/>
                <w:szCs w:val="20"/>
              </w:rPr>
              <w:t>1.92</w:t>
            </w:r>
          </w:p>
        </w:tc>
      </w:tr>
      <w:tr w:rsidR="00936298" w:rsidRPr="00D15051" w14:paraId="7AD8DF0A" w14:textId="77777777" w:rsidTr="007D5FA1">
        <w:trPr>
          <w:cnfStyle w:val="000000100000" w:firstRow="0" w:lastRow="0" w:firstColumn="0" w:lastColumn="0" w:oddVBand="0" w:evenVBand="0" w:oddHBand="1" w:evenHBand="0" w:firstRowFirstColumn="0" w:firstRowLastColumn="0" w:lastRowFirstColumn="0" w:lastRowLastColumn="0"/>
        </w:trPr>
        <w:tc>
          <w:tcPr>
            <w:tcW w:w="2337" w:type="dxa"/>
            <w:tcBorders>
              <w:right w:val="double" w:sz="4" w:space="0" w:color="auto"/>
            </w:tcBorders>
          </w:tcPr>
          <w:p w14:paraId="7AD8DF06" w14:textId="77777777" w:rsidR="00936298" w:rsidRPr="00EC71BE" w:rsidRDefault="00936298" w:rsidP="00EC71BE">
            <w:pPr>
              <w:jc w:val="center"/>
              <w:rPr>
                <w:sz w:val="20"/>
                <w:szCs w:val="20"/>
              </w:rPr>
            </w:pPr>
            <w:r w:rsidRPr="00EC71BE">
              <w:rPr>
                <w:sz w:val="20"/>
                <w:szCs w:val="20"/>
              </w:rPr>
              <w:t>1024*1024</w:t>
            </w:r>
          </w:p>
        </w:tc>
        <w:tc>
          <w:tcPr>
            <w:tcW w:w="2337" w:type="dxa"/>
            <w:tcBorders>
              <w:left w:val="double" w:sz="4" w:space="0" w:color="auto"/>
              <w:right w:val="double" w:sz="4" w:space="0" w:color="auto"/>
            </w:tcBorders>
          </w:tcPr>
          <w:p w14:paraId="7AD8DF07" w14:textId="77777777" w:rsidR="00936298" w:rsidRPr="00EC71BE" w:rsidRDefault="00996599" w:rsidP="00EC71BE">
            <w:pPr>
              <w:jc w:val="center"/>
              <w:rPr>
                <w:sz w:val="20"/>
                <w:szCs w:val="20"/>
              </w:rPr>
            </w:pPr>
            <w:r w:rsidRPr="00EC71BE">
              <w:rPr>
                <w:sz w:val="20"/>
                <w:szCs w:val="20"/>
              </w:rPr>
              <w:t>0</w:t>
            </w:r>
            <w:r w:rsidR="00936298" w:rsidRPr="00EC71BE">
              <w:rPr>
                <w:sz w:val="20"/>
                <w:szCs w:val="20"/>
              </w:rPr>
              <w:t>5.7</w:t>
            </w:r>
            <w:r w:rsidR="00BA0F66" w:rsidRPr="00EC71BE">
              <w:rPr>
                <w:sz w:val="20"/>
                <w:szCs w:val="20"/>
              </w:rPr>
              <w:t>5ms</w:t>
            </w:r>
          </w:p>
        </w:tc>
        <w:tc>
          <w:tcPr>
            <w:tcW w:w="2338" w:type="dxa"/>
            <w:tcBorders>
              <w:left w:val="double" w:sz="4" w:space="0" w:color="auto"/>
              <w:right w:val="double" w:sz="4" w:space="0" w:color="auto"/>
            </w:tcBorders>
          </w:tcPr>
          <w:p w14:paraId="7AD8DF08" w14:textId="77777777" w:rsidR="00936298" w:rsidRPr="00EC71BE" w:rsidRDefault="00936298" w:rsidP="00EC71BE">
            <w:pPr>
              <w:jc w:val="center"/>
              <w:rPr>
                <w:sz w:val="20"/>
                <w:szCs w:val="20"/>
              </w:rPr>
            </w:pPr>
            <w:r w:rsidRPr="00EC71BE">
              <w:rPr>
                <w:sz w:val="20"/>
                <w:szCs w:val="20"/>
              </w:rPr>
              <w:t>15.35</w:t>
            </w:r>
            <w:r w:rsidR="00BA0F66" w:rsidRPr="00EC71BE">
              <w:rPr>
                <w:sz w:val="20"/>
                <w:szCs w:val="20"/>
              </w:rPr>
              <w:t>ms</w:t>
            </w:r>
          </w:p>
        </w:tc>
        <w:tc>
          <w:tcPr>
            <w:tcW w:w="2338" w:type="dxa"/>
            <w:tcBorders>
              <w:left w:val="double" w:sz="4" w:space="0" w:color="auto"/>
            </w:tcBorders>
          </w:tcPr>
          <w:p w14:paraId="7AD8DF09" w14:textId="77777777" w:rsidR="00936298" w:rsidRPr="00EC71BE" w:rsidRDefault="00996599" w:rsidP="00EC71BE">
            <w:pPr>
              <w:jc w:val="center"/>
              <w:rPr>
                <w:sz w:val="20"/>
                <w:szCs w:val="20"/>
              </w:rPr>
            </w:pPr>
            <w:r w:rsidRPr="00EC71BE">
              <w:rPr>
                <w:sz w:val="20"/>
                <w:szCs w:val="20"/>
              </w:rPr>
              <w:t>2.67</w:t>
            </w:r>
          </w:p>
        </w:tc>
      </w:tr>
      <w:tr w:rsidR="00936298" w:rsidRPr="00D15051" w14:paraId="7AD8DF0F" w14:textId="77777777" w:rsidTr="007D5FA1">
        <w:tc>
          <w:tcPr>
            <w:tcW w:w="2337" w:type="dxa"/>
            <w:tcBorders>
              <w:right w:val="double" w:sz="4" w:space="0" w:color="auto"/>
            </w:tcBorders>
          </w:tcPr>
          <w:p w14:paraId="7AD8DF0B" w14:textId="77777777" w:rsidR="00936298" w:rsidRPr="00EC71BE" w:rsidRDefault="00936298" w:rsidP="00EC71BE">
            <w:pPr>
              <w:jc w:val="center"/>
              <w:rPr>
                <w:sz w:val="20"/>
                <w:szCs w:val="20"/>
              </w:rPr>
            </w:pPr>
            <w:r w:rsidRPr="00EC71BE">
              <w:rPr>
                <w:sz w:val="20"/>
                <w:szCs w:val="20"/>
              </w:rPr>
              <w:t>1536*1536</w:t>
            </w:r>
          </w:p>
        </w:tc>
        <w:tc>
          <w:tcPr>
            <w:tcW w:w="2337" w:type="dxa"/>
            <w:tcBorders>
              <w:left w:val="double" w:sz="4" w:space="0" w:color="auto"/>
              <w:right w:val="double" w:sz="4" w:space="0" w:color="auto"/>
            </w:tcBorders>
          </w:tcPr>
          <w:p w14:paraId="7AD8DF0C" w14:textId="77777777" w:rsidR="00936298" w:rsidRPr="00EC71BE" w:rsidRDefault="00936298" w:rsidP="00EC71BE">
            <w:pPr>
              <w:jc w:val="center"/>
              <w:rPr>
                <w:sz w:val="20"/>
                <w:szCs w:val="20"/>
              </w:rPr>
            </w:pPr>
            <w:r w:rsidRPr="00EC71BE">
              <w:rPr>
                <w:sz w:val="20"/>
                <w:szCs w:val="20"/>
              </w:rPr>
              <w:t>10.5</w:t>
            </w:r>
            <w:r w:rsidR="00BA0F66" w:rsidRPr="00EC71BE">
              <w:rPr>
                <w:sz w:val="20"/>
                <w:szCs w:val="20"/>
              </w:rPr>
              <w:t>6ms</w:t>
            </w:r>
          </w:p>
        </w:tc>
        <w:tc>
          <w:tcPr>
            <w:tcW w:w="2338" w:type="dxa"/>
            <w:tcBorders>
              <w:left w:val="double" w:sz="4" w:space="0" w:color="auto"/>
              <w:right w:val="double" w:sz="4" w:space="0" w:color="auto"/>
            </w:tcBorders>
          </w:tcPr>
          <w:p w14:paraId="7AD8DF0D" w14:textId="77777777" w:rsidR="00936298" w:rsidRPr="00EC71BE" w:rsidRDefault="00936298" w:rsidP="00EC71BE">
            <w:pPr>
              <w:jc w:val="center"/>
              <w:rPr>
                <w:sz w:val="20"/>
                <w:szCs w:val="20"/>
              </w:rPr>
            </w:pPr>
            <w:r w:rsidRPr="00EC71BE">
              <w:rPr>
                <w:sz w:val="20"/>
                <w:szCs w:val="20"/>
              </w:rPr>
              <w:t>29.6</w:t>
            </w:r>
            <w:r w:rsidR="00BA0F66" w:rsidRPr="00EC71BE">
              <w:rPr>
                <w:sz w:val="20"/>
                <w:szCs w:val="20"/>
              </w:rPr>
              <w:t>2ms</w:t>
            </w:r>
          </w:p>
        </w:tc>
        <w:tc>
          <w:tcPr>
            <w:tcW w:w="2338" w:type="dxa"/>
            <w:tcBorders>
              <w:left w:val="double" w:sz="4" w:space="0" w:color="auto"/>
            </w:tcBorders>
          </w:tcPr>
          <w:p w14:paraId="7AD8DF0E" w14:textId="77777777" w:rsidR="00936298" w:rsidRPr="00EC71BE" w:rsidRDefault="00996599" w:rsidP="00EC71BE">
            <w:pPr>
              <w:jc w:val="center"/>
              <w:rPr>
                <w:sz w:val="20"/>
                <w:szCs w:val="20"/>
              </w:rPr>
            </w:pPr>
            <w:r w:rsidRPr="00EC71BE">
              <w:rPr>
                <w:sz w:val="20"/>
                <w:szCs w:val="20"/>
              </w:rPr>
              <w:t>2.80</w:t>
            </w:r>
          </w:p>
        </w:tc>
      </w:tr>
      <w:tr w:rsidR="00936298" w:rsidRPr="00D15051" w14:paraId="7AD8DF14" w14:textId="77777777" w:rsidTr="007D5FA1">
        <w:trPr>
          <w:cnfStyle w:val="000000100000" w:firstRow="0" w:lastRow="0" w:firstColumn="0" w:lastColumn="0" w:oddVBand="0" w:evenVBand="0" w:oddHBand="1" w:evenHBand="0" w:firstRowFirstColumn="0" w:firstRowLastColumn="0" w:lastRowFirstColumn="0" w:lastRowLastColumn="0"/>
        </w:trPr>
        <w:tc>
          <w:tcPr>
            <w:tcW w:w="2337" w:type="dxa"/>
            <w:tcBorders>
              <w:right w:val="double" w:sz="4" w:space="0" w:color="auto"/>
            </w:tcBorders>
          </w:tcPr>
          <w:p w14:paraId="7AD8DF10" w14:textId="77777777" w:rsidR="00936298" w:rsidRPr="00EC71BE" w:rsidRDefault="00936298" w:rsidP="00EC71BE">
            <w:pPr>
              <w:jc w:val="center"/>
              <w:rPr>
                <w:sz w:val="20"/>
                <w:szCs w:val="20"/>
              </w:rPr>
            </w:pPr>
            <w:r w:rsidRPr="00EC71BE">
              <w:rPr>
                <w:sz w:val="20"/>
                <w:szCs w:val="20"/>
              </w:rPr>
              <w:t>2048*2048</w:t>
            </w:r>
          </w:p>
        </w:tc>
        <w:tc>
          <w:tcPr>
            <w:tcW w:w="2337" w:type="dxa"/>
            <w:tcBorders>
              <w:left w:val="double" w:sz="4" w:space="0" w:color="auto"/>
              <w:right w:val="double" w:sz="4" w:space="0" w:color="auto"/>
            </w:tcBorders>
          </w:tcPr>
          <w:p w14:paraId="7AD8DF11" w14:textId="77777777" w:rsidR="00936298" w:rsidRPr="00EC71BE" w:rsidRDefault="00936298" w:rsidP="00EC71BE">
            <w:pPr>
              <w:jc w:val="center"/>
              <w:rPr>
                <w:sz w:val="20"/>
                <w:szCs w:val="20"/>
              </w:rPr>
            </w:pPr>
            <w:r w:rsidRPr="00EC71BE">
              <w:rPr>
                <w:sz w:val="20"/>
                <w:szCs w:val="20"/>
              </w:rPr>
              <w:t>17.9</w:t>
            </w:r>
            <w:r w:rsidR="00BA0F66" w:rsidRPr="00EC71BE">
              <w:rPr>
                <w:sz w:val="20"/>
                <w:szCs w:val="20"/>
              </w:rPr>
              <w:t>7ms</w:t>
            </w:r>
          </w:p>
        </w:tc>
        <w:tc>
          <w:tcPr>
            <w:tcW w:w="2338" w:type="dxa"/>
            <w:tcBorders>
              <w:left w:val="double" w:sz="4" w:space="0" w:color="auto"/>
              <w:right w:val="double" w:sz="4" w:space="0" w:color="auto"/>
            </w:tcBorders>
          </w:tcPr>
          <w:p w14:paraId="7AD8DF12" w14:textId="77777777" w:rsidR="00936298" w:rsidRPr="00EC71BE" w:rsidRDefault="00936298" w:rsidP="00EC71BE">
            <w:pPr>
              <w:jc w:val="center"/>
              <w:rPr>
                <w:sz w:val="20"/>
                <w:szCs w:val="20"/>
              </w:rPr>
            </w:pPr>
            <w:r w:rsidRPr="00EC71BE">
              <w:rPr>
                <w:sz w:val="20"/>
                <w:szCs w:val="20"/>
              </w:rPr>
              <w:t>47.68</w:t>
            </w:r>
            <w:r w:rsidR="00BA0F66" w:rsidRPr="00EC71BE">
              <w:rPr>
                <w:sz w:val="20"/>
                <w:szCs w:val="20"/>
              </w:rPr>
              <w:t>ms</w:t>
            </w:r>
          </w:p>
        </w:tc>
        <w:tc>
          <w:tcPr>
            <w:tcW w:w="2338" w:type="dxa"/>
            <w:tcBorders>
              <w:left w:val="double" w:sz="4" w:space="0" w:color="auto"/>
            </w:tcBorders>
          </w:tcPr>
          <w:p w14:paraId="7AD8DF13" w14:textId="77777777" w:rsidR="00936298" w:rsidRPr="00EC71BE" w:rsidRDefault="00996599" w:rsidP="00EC71BE">
            <w:pPr>
              <w:jc w:val="center"/>
              <w:rPr>
                <w:sz w:val="20"/>
                <w:szCs w:val="20"/>
              </w:rPr>
            </w:pPr>
            <w:r w:rsidRPr="00EC71BE">
              <w:rPr>
                <w:sz w:val="20"/>
                <w:szCs w:val="20"/>
              </w:rPr>
              <w:t>2.65</w:t>
            </w:r>
          </w:p>
        </w:tc>
      </w:tr>
    </w:tbl>
    <w:p w14:paraId="7AD8DF15" w14:textId="77777777" w:rsidR="0028021A" w:rsidRPr="00D15051" w:rsidRDefault="00996599" w:rsidP="00F43AD8">
      <w:pPr>
        <w:jc w:val="both"/>
        <w:rPr>
          <w:i/>
          <w:sz w:val="24"/>
          <w:szCs w:val="24"/>
        </w:rPr>
      </w:pPr>
      <w:r w:rsidRPr="00D15051">
        <w:rPr>
          <w:i/>
          <w:sz w:val="24"/>
          <w:szCs w:val="24"/>
        </w:rPr>
        <w:t>*Time in milliseconds.</w:t>
      </w:r>
    </w:p>
    <w:p w14:paraId="7AD8DF16" w14:textId="77777777" w:rsidR="00310B44" w:rsidRPr="00D15051" w:rsidRDefault="00310B44" w:rsidP="00310B44">
      <w:pPr>
        <w:jc w:val="both"/>
        <w:rPr>
          <w:sz w:val="24"/>
          <w:szCs w:val="24"/>
        </w:rPr>
      </w:pPr>
      <w:r w:rsidRPr="00D15051">
        <w:rPr>
          <w:sz w:val="24"/>
          <w:szCs w:val="24"/>
        </w:rPr>
        <w:t>Hardware used is 2 processor nodes (Intel Xeon x5650 CPU) and 1 GPU (NVIDIA Tesla M2070 GPU) from Oakley cluster of OHIO Supercomputer.</w:t>
      </w:r>
    </w:p>
    <w:p w14:paraId="7AD8DF17" w14:textId="77777777" w:rsidR="00310B44" w:rsidRPr="00D15051" w:rsidRDefault="00853BA6" w:rsidP="00310B44">
      <w:pPr>
        <w:jc w:val="both"/>
        <w:rPr>
          <w:sz w:val="24"/>
          <w:szCs w:val="24"/>
        </w:rPr>
      </w:pPr>
      <w:r w:rsidRPr="00D15051">
        <w:rPr>
          <w:sz w:val="24"/>
          <w:szCs w:val="24"/>
        </w:rPr>
        <w:t>We have demonstrated a version of the complete Canny edge detector under CUDA, including all stages of the algorithm. Absolute runtime of both CPU and GPU algorithms increases proportionally with image dimension NxN. A significant speedup against straight forward CPU functions was seen. The implementation speed is dominated by the hysteresis step .If this post processing step could be made more efficient, and further speedups should be possible using more sophisticated component data parallel algorithms. Our experience shows that using CUDA one can implement complex image processing algorithms on GPU.</w:t>
      </w:r>
    </w:p>
    <w:p w14:paraId="3159A93D" w14:textId="77777777" w:rsidR="00466AF2" w:rsidRDefault="00466AF2" w:rsidP="00310B44">
      <w:pPr>
        <w:jc w:val="both"/>
        <w:rPr>
          <w:b/>
          <w:sz w:val="24"/>
          <w:szCs w:val="24"/>
        </w:rPr>
      </w:pPr>
    </w:p>
    <w:p w14:paraId="7AD8DF1D" w14:textId="57BE5A9B" w:rsidR="00853BA6" w:rsidRPr="00D15051" w:rsidRDefault="00903CD3" w:rsidP="00310B44">
      <w:pPr>
        <w:jc w:val="both"/>
        <w:rPr>
          <w:sz w:val="24"/>
          <w:szCs w:val="24"/>
        </w:rPr>
      </w:pPr>
      <w:r w:rsidRPr="00D15051">
        <w:rPr>
          <w:b/>
          <w:sz w:val="24"/>
          <w:szCs w:val="24"/>
        </w:rPr>
        <w:t>Future Scope:</w:t>
      </w:r>
    </w:p>
    <w:p w14:paraId="733952BB" w14:textId="77777777" w:rsidR="00466AF2" w:rsidRDefault="00903CD3" w:rsidP="00F43AD8">
      <w:pPr>
        <w:jc w:val="both"/>
        <w:rPr>
          <w:sz w:val="24"/>
          <w:szCs w:val="24"/>
        </w:rPr>
      </w:pPr>
      <w:r w:rsidRPr="00D15051">
        <w:rPr>
          <w:sz w:val="24"/>
          <w:szCs w:val="24"/>
        </w:rPr>
        <w:t xml:space="preserve">For better performance </w:t>
      </w:r>
      <w:r w:rsidR="00D33E2B" w:rsidRPr="00A512BA">
        <w:rPr>
          <w:sz w:val="24"/>
          <w:szCs w:val="24"/>
        </w:rPr>
        <w:t>w</w:t>
      </w:r>
      <w:r w:rsidRPr="00A512BA">
        <w:rPr>
          <w:sz w:val="24"/>
          <w:szCs w:val="24"/>
        </w:rPr>
        <w:t>e can improve the use of device memory by using shared m</w:t>
      </w:r>
      <w:r w:rsidR="00466AF2">
        <w:rPr>
          <w:sz w:val="24"/>
          <w:szCs w:val="24"/>
        </w:rPr>
        <w:t>emory instead of global memory.</w:t>
      </w:r>
      <w:r w:rsidR="00466AF2" w:rsidRPr="00466AF2">
        <w:t xml:space="preserve"> </w:t>
      </w:r>
      <w:r w:rsidR="00466AF2" w:rsidRPr="00466AF2">
        <w:rPr>
          <w:sz w:val="24"/>
          <w:szCs w:val="24"/>
        </w:rPr>
        <w:t>To overcome the problem of sharing information across blocks we can allocate memory locations used to store redundant copies of data held by neighboring processes as extra columns. This simplifies parallel algorithm by allowing same loop to update all cells.</w:t>
      </w:r>
    </w:p>
    <w:p w14:paraId="7AD8DF20" w14:textId="7927B4A2" w:rsidR="00CD18C1" w:rsidRPr="00D15051" w:rsidRDefault="00903CD3" w:rsidP="00F43AD8">
      <w:pPr>
        <w:jc w:val="both"/>
        <w:rPr>
          <w:sz w:val="24"/>
          <w:szCs w:val="24"/>
        </w:rPr>
      </w:pPr>
      <w:r w:rsidRPr="00D15051">
        <w:rPr>
          <w:sz w:val="24"/>
          <w:szCs w:val="24"/>
        </w:rPr>
        <w:lastRenderedPageBreak/>
        <w:t>We can further improve by keeping all convolution masks copied into texture memory of GPU since texture memory is optimized for 2D spatial locality, so threads of the same warp that read texture addresses that are close together will achieve best performance.</w:t>
      </w:r>
    </w:p>
    <w:p w14:paraId="7AD8DF21" w14:textId="77777777" w:rsidR="00CD18C1" w:rsidRPr="00D15051" w:rsidRDefault="00CD18C1" w:rsidP="00F43AD8">
      <w:pPr>
        <w:jc w:val="both"/>
        <w:rPr>
          <w:sz w:val="24"/>
          <w:szCs w:val="24"/>
        </w:rPr>
      </w:pPr>
    </w:p>
    <w:p w14:paraId="7AD8DF36" w14:textId="77777777" w:rsidR="00A00FC5" w:rsidRPr="00EC71BE" w:rsidRDefault="0028021A" w:rsidP="00F43AD8">
      <w:pPr>
        <w:jc w:val="both"/>
        <w:rPr>
          <w:b/>
          <w:sz w:val="24"/>
          <w:szCs w:val="24"/>
        </w:rPr>
      </w:pPr>
      <w:r w:rsidRPr="00EC71BE">
        <w:rPr>
          <w:b/>
          <w:sz w:val="24"/>
          <w:szCs w:val="24"/>
        </w:rPr>
        <w:t>Division of Work:</w:t>
      </w:r>
    </w:p>
    <w:tbl>
      <w:tblPr>
        <w:tblStyle w:val="GridTable4-Accent2"/>
        <w:tblW w:w="0" w:type="auto"/>
        <w:tblLook w:val="04A0" w:firstRow="1" w:lastRow="0" w:firstColumn="1" w:lastColumn="0" w:noHBand="0" w:noVBand="1"/>
      </w:tblPr>
      <w:tblGrid>
        <w:gridCol w:w="3116"/>
        <w:gridCol w:w="3117"/>
        <w:gridCol w:w="3117"/>
      </w:tblGrid>
      <w:tr w:rsidR="001D210C" w:rsidRPr="00D15051" w14:paraId="7AD8DF3A" w14:textId="77777777" w:rsidTr="001D21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AD8DF37" w14:textId="77777777" w:rsidR="001D210C" w:rsidRPr="00D15051" w:rsidRDefault="001D210C" w:rsidP="00F43AD8">
            <w:pPr>
              <w:jc w:val="both"/>
              <w:rPr>
                <w:sz w:val="24"/>
                <w:szCs w:val="24"/>
              </w:rPr>
            </w:pPr>
            <w:r w:rsidRPr="00D15051">
              <w:rPr>
                <w:sz w:val="24"/>
                <w:szCs w:val="24"/>
              </w:rPr>
              <w:t xml:space="preserve">Module </w:t>
            </w:r>
          </w:p>
        </w:tc>
        <w:tc>
          <w:tcPr>
            <w:tcW w:w="3117" w:type="dxa"/>
          </w:tcPr>
          <w:p w14:paraId="7AD8DF38" w14:textId="77777777" w:rsidR="001D210C" w:rsidRPr="00D15051" w:rsidRDefault="001D210C" w:rsidP="00F43AD8">
            <w:pPr>
              <w:jc w:val="both"/>
              <w:cnfStyle w:val="100000000000" w:firstRow="1" w:lastRow="0" w:firstColumn="0" w:lastColumn="0" w:oddVBand="0" w:evenVBand="0" w:oddHBand="0" w:evenHBand="0" w:firstRowFirstColumn="0" w:firstRowLastColumn="0" w:lastRowFirstColumn="0" w:lastRowLastColumn="0"/>
              <w:rPr>
                <w:sz w:val="24"/>
                <w:szCs w:val="24"/>
              </w:rPr>
            </w:pPr>
            <w:r w:rsidRPr="00D15051">
              <w:rPr>
                <w:sz w:val="24"/>
                <w:szCs w:val="24"/>
              </w:rPr>
              <w:t>Description</w:t>
            </w:r>
          </w:p>
        </w:tc>
        <w:tc>
          <w:tcPr>
            <w:tcW w:w="3117" w:type="dxa"/>
          </w:tcPr>
          <w:p w14:paraId="7AD8DF39" w14:textId="77777777" w:rsidR="001D210C" w:rsidRPr="00D15051" w:rsidRDefault="001D210C" w:rsidP="00F43AD8">
            <w:pPr>
              <w:jc w:val="both"/>
              <w:cnfStyle w:val="100000000000" w:firstRow="1" w:lastRow="0" w:firstColumn="0" w:lastColumn="0" w:oddVBand="0" w:evenVBand="0" w:oddHBand="0" w:evenHBand="0" w:firstRowFirstColumn="0" w:firstRowLastColumn="0" w:lastRowFirstColumn="0" w:lastRowLastColumn="0"/>
              <w:rPr>
                <w:sz w:val="24"/>
                <w:szCs w:val="24"/>
              </w:rPr>
            </w:pPr>
            <w:r w:rsidRPr="00D15051">
              <w:rPr>
                <w:sz w:val="24"/>
                <w:szCs w:val="24"/>
              </w:rPr>
              <w:t>Person Involved</w:t>
            </w:r>
          </w:p>
        </w:tc>
      </w:tr>
      <w:tr w:rsidR="00D15051" w:rsidRPr="00D15051" w14:paraId="7AD8DF3E" w14:textId="77777777" w:rsidTr="001D2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AD8DF3B" w14:textId="77777777" w:rsidR="001D210C" w:rsidRPr="00D15051" w:rsidRDefault="001D210C" w:rsidP="00F43AD8">
            <w:pPr>
              <w:jc w:val="both"/>
              <w:rPr>
                <w:sz w:val="24"/>
                <w:szCs w:val="24"/>
              </w:rPr>
            </w:pPr>
            <w:r w:rsidRPr="00D15051">
              <w:rPr>
                <w:sz w:val="24"/>
                <w:szCs w:val="24"/>
              </w:rPr>
              <w:t>Pre Process</w:t>
            </w:r>
          </w:p>
        </w:tc>
        <w:tc>
          <w:tcPr>
            <w:tcW w:w="3117" w:type="dxa"/>
          </w:tcPr>
          <w:p w14:paraId="7AD8DF3C" w14:textId="77777777" w:rsidR="001D210C" w:rsidRPr="00D15051" w:rsidRDefault="001D210C"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Reading image into array using OpenCV</w:t>
            </w:r>
          </w:p>
        </w:tc>
        <w:tc>
          <w:tcPr>
            <w:tcW w:w="3117" w:type="dxa"/>
          </w:tcPr>
          <w:p w14:paraId="7AD8DF3D" w14:textId="77777777" w:rsidR="001D210C" w:rsidRPr="00D15051" w:rsidRDefault="00930010"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Mallepalli Rakesh Reddy</w:t>
            </w:r>
          </w:p>
        </w:tc>
      </w:tr>
      <w:tr w:rsidR="001D210C" w:rsidRPr="00D15051" w14:paraId="7AD8DF42" w14:textId="77777777" w:rsidTr="001D210C">
        <w:tc>
          <w:tcPr>
            <w:cnfStyle w:val="001000000000" w:firstRow="0" w:lastRow="0" w:firstColumn="1" w:lastColumn="0" w:oddVBand="0" w:evenVBand="0" w:oddHBand="0" w:evenHBand="0" w:firstRowFirstColumn="0" w:firstRowLastColumn="0" w:lastRowFirstColumn="0" w:lastRowLastColumn="0"/>
            <w:tcW w:w="3116" w:type="dxa"/>
          </w:tcPr>
          <w:p w14:paraId="7AD8DF3F" w14:textId="77777777" w:rsidR="001D210C" w:rsidRPr="00D15051" w:rsidRDefault="001D210C" w:rsidP="00F43AD8">
            <w:pPr>
              <w:jc w:val="both"/>
              <w:rPr>
                <w:sz w:val="24"/>
                <w:szCs w:val="24"/>
              </w:rPr>
            </w:pPr>
            <w:r w:rsidRPr="00D15051">
              <w:rPr>
                <w:sz w:val="24"/>
                <w:szCs w:val="24"/>
              </w:rPr>
              <w:t>Gray Scale conversion</w:t>
            </w:r>
          </w:p>
        </w:tc>
        <w:tc>
          <w:tcPr>
            <w:tcW w:w="3117" w:type="dxa"/>
          </w:tcPr>
          <w:p w14:paraId="7AD8DF40" w14:textId="77777777" w:rsidR="001D210C" w:rsidRPr="00D15051" w:rsidRDefault="001D210C"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To convert RGBA image into gray scale</w:t>
            </w:r>
          </w:p>
        </w:tc>
        <w:tc>
          <w:tcPr>
            <w:tcW w:w="3117" w:type="dxa"/>
          </w:tcPr>
          <w:p w14:paraId="7AD8DF41" w14:textId="77777777" w:rsidR="001D210C" w:rsidRPr="00D15051" w:rsidRDefault="00930010"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Ramidi Tarun Reddy</w:t>
            </w:r>
          </w:p>
        </w:tc>
      </w:tr>
      <w:tr w:rsidR="00D15051" w:rsidRPr="00D15051" w14:paraId="7AD8DF46" w14:textId="77777777" w:rsidTr="001D2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AD8DF43" w14:textId="77777777" w:rsidR="001D210C" w:rsidRPr="00D15051" w:rsidRDefault="001D210C" w:rsidP="00F43AD8">
            <w:pPr>
              <w:jc w:val="both"/>
              <w:rPr>
                <w:sz w:val="24"/>
                <w:szCs w:val="24"/>
              </w:rPr>
            </w:pPr>
            <w:r w:rsidRPr="00D15051">
              <w:rPr>
                <w:sz w:val="24"/>
                <w:szCs w:val="24"/>
              </w:rPr>
              <w:t>Gaussian Filter</w:t>
            </w:r>
          </w:p>
        </w:tc>
        <w:tc>
          <w:tcPr>
            <w:tcW w:w="3117" w:type="dxa"/>
          </w:tcPr>
          <w:p w14:paraId="7AD8DF44" w14:textId="77777777" w:rsidR="001D210C" w:rsidRPr="00D15051" w:rsidRDefault="001D210C"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Blurring of the image to remove noise.</w:t>
            </w:r>
          </w:p>
        </w:tc>
        <w:tc>
          <w:tcPr>
            <w:tcW w:w="3117" w:type="dxa"/>
          </w:tcPr>
          <w:p w14:paraId="7AD8DF45" w14:textId="77777777" w:rsidR="001D210C" w:rsidRPr="00D15051" w:rsidRDefault="00930010"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Mallepalli Rakesh Reddy</w:t>
            </w:r>
          </w:p>
        </w:tc>
      </w:tr>
      <w:tr w:rsidR="001D210C" w:rsidRPr="00D15051" w14:paraId="7AD8DF4A" w14:textId="77777777" w:rsidTr="001D210C">
        <w:tc>
          <w:tcPr>
            <w:cnfStyle w:val="001000000000" w:firstRow="0" w:lastRow="0" w:firstColumn="1" w:lastColumn="0" w:oddVBand="0" w:evenVBand="0" w:oddHBand="0" w:evenHBand="0" w:firstRowFirstColumn="0" w:firstRowLastColumn="0" w:lastRowFirstColumn="0" w:lastRowLastColumn="0"/>
            <w:tcW w:w="3116" w:type="dxa"/>
          </w:tcPr>
          <w:p w14:paraId="7AD8DF47" w14:textId="77777777" w:rsidR="001D210C" w:rsidRPr="00D15051" w:rsidRDefault="001D210C" w:rsidP="00F43AD8">
            <w:pPr>
              <w:jc w:val="both"/>
              <w:rPr>
                <w:sz w:val="24"/>
                <w:szCs w:val="24"/>
              </w:rPr>
            </w:pPr>
            <w:r w:rsidRPr="00D15051">
              <w:rPr>
                <w:sz w:val="24"/>
                <w:szCs w:val="24"/>
              </w:rPr>
              <w:t>Sobel Filter</w:t>
            </w:r>
          </w:p>
        </w:tc>
        <w:tc>
          <w:tcPr>
            <w:tcW w:w="3117" w:type="dxa"/>
          </w:tcPr>
          <w:p w14:paraId="7AD8DF48" w14:textId="77777777" w:rsidR="001D210C" w:rsidRPr="00D15051" w:rsidRDefault="001D210C" w:rsidP="001D210C">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Edges are marked where the gradients of the image has large magnitudes.</w:t>
            </w:r>
          </w:p>
        </w:tc>
        <w:tc>
          <w:tcPr>
            <w:tcW w:w="3117" w:type="dxa"/>
          </w:tcPr>
          <w:p w14:paraId="7AD8DF49" w14:textId="77777777" w:rsidR="001D210C" w:rsidRPr="00D15051" w:rsidRDefault="00930010"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Ramidi Tarun Reddy</w:t>
            </w:r>
          </w:p>
        </w:tc>
      </w:tr>
      <w:tr w:rsidR="00D15051" w:rsidRPr="00D15051" w14:paraId="7AD8DF4E" w14:textId="77777777" w:rsidTr="001D2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AD8DF4B" w14:textId="77777777" w:rsidR="001D210C" w:rsidRPr="00D15051" w:rsidRDefault="001D210C" w:rsidP="00F43AD8">
            <w:pPr>
              <w:jc w:val="both"/>
              <w:rPr>
                <w:sz w:val="24"/>
                <w:szCs w:val="24"/>
              </w:rPr>
            </w:pPr>
            <w:r w:rsidRPr="00D15051">
              <w:rPr>
                <w:sz w:val="24"/>
                <w:szCs w:val="24"/>
              </w:rPr>
              <w:t xml:space="preserve">Non Maximum Suppression </w:t>
            </w:r>
          </w:p>
        </w:tc>
        <w:tc>
          <w:tcPr>
            <w:tcW w:w="3117" w:type="dxa"/>
          </w:tcPr>
          <w:p w14:paraId="7AD8DF4C" w14:textId="77777777" w:rsidR="001D210C" w:rsidRPr="00D15051" w:rsidRDefault="001D210C"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Only local maxima should be marked as edges.</w:t>
            </w:r>
          </w:p>
        </w:tc>
        <w:tc>
          <w:tcPr>
            <w:tcW w:w="3117" w:type="dxa"/>
          </w:tcPr>
          <w:p w14:paraId="7AD8DF4D" w14:textId="77777777" w:rsidR="001D210C" w:rsidRPr="00D15051" w:rsidRDefault="00930010"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Mallepalli Rakesh Reddy</w:t>
            </w:r>
          </w:p>
        </w:tc>
      </w:tr>
      <w:tr w:rsidR="001D210C" w:rsidRPr="00D15051" w14:paraId="7AD8DF52" w14:textId="77777777" w:rsidTr="001D210C">
        <w:tc>
          <w:tcPr>
            <w:cnfStyle w:val="001000000000" w:firstRow="0" w:lastRow="0" w:firstColumn="1" w:lastColumn="0" w:oddVBand="0" w:evenVBand="0" w:oddHBand="0" w:evenHBand="0" w:firstRowFirstColumn="0" w:firstRowLastColumn="0" w:lastRowFirstColumn="0" w:lastRowLastColumn="0"/>
            <w:tcW w:w="3116" w:type="dxa"/>
          </w:tcPr>
          <w:p w14:paraId="7AD8DF4F" w14:textId="77777777" w:rsidR="001D210C" w:rsidRPr="00D15051" w:rsidRDefault="001D210C" w:rsidP="00F43AD8">
            <w:pPr>
              <w:jc w:val="both"/>
              <w:rPr>
                <w:sz w:val="24"/>
                <w:szCs w:val="24"/>
              </w:rPr>
            </w:pPr>
            <w:r w:rsidRPr="00D15051">
              <w:rPr>
                <w:sz w:val="24"/>
                <w:szCs w:val="24"/>
              </w:rPr>
              <w:t>Double thresholding &amp; Hysteresis</w:t>
            </w:r>
          </w:p>
        </w:tc>
        <w:tc>
          <w:tcPr>
            <w:tcW w:w="3117" w:type="dxa"/>
          </w:tcPr>
          <w:p w14:paraId="7AD8DF50" w14:textId="77777777" w:rsidR="001D210C" w:rsidRPr="00D15051" w:rsidRDefault="001D210C"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Final edges are determined by suppressing all edges that are not connected to a strong edge</w:t>
            </w:r>
          </w:p>
        </w:tc>
        <w:tc>
          <w:tcPr>
            <w:tcW w:w="3117" w:type="dxa"/>
          </w:tcPr>
          <w:p w14:paraId="7AD8DF51" w14:textId="77777777" w:rsidR="001D210C" w:rsidRPr="00D15051" w:rsidRDefault="00930010"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Ramidi Tarun Reddy</w:t>
            </w:r>
          </w:p>
        </w:tc>
      </w:tr>
      <w:tr w:rsidR="001D210C" w:rsidRPr="00D15051" w14:paraId="7AD8DF56" w14:textId="77777777" w:rsidTr="001D21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AD8DF53" w14:textId="77777777" w:rsidR="001D210C" w:rsidRPr="00D15051" w:rsidRDefault="001D210C" w:rsidP="00F43AD8">
            <w:pPr>
              <w:jc w:val="both"/>
              <w:rPr>
                <w:sz w:val="24"/>
                <w:szCs w:val="24"/>
              </w:rPr>
            </w:pPr>
            <w:r w:rsidRPr="00D15051">
              <w:rPr>
                <w:sz w:val="24"/>
                <w:szCs w:val="24"/>
              </w:rPr>
              <w:t>Post Process</w:t>
            </w:r>
          </w:p>
        </w:tc>
        <w:tc>
          <w:tcPr>
            <w:tcW w:w="3117" w:type="dxa"/>
          </w:tcPr>
          <w:p w14:paraId="7AD8DF54" w14:textId="77777777" w:rsidR="001D210C" w:rsidRPr="00D15051" w:rsidRDefault="001D210C"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 xml:space="preserve">Write output to image file using OpenCV </w:t>
            </w:r>
          </w:p>
        </w:tc>
        <w:tc>
          <w:tcPr>
            <w:tcW w:w="3117" w:type="dxa"/>
          </w:tcPr>
          <w:p w14:paraId="7AD8DF55" w14:textId="77777777" w:rsidR="001D210C" w:rsidRPr="00D15051" w:rsidRDefault="00930010" w:rsidP="00F43AD8">
            <w:pPr>
              <w:jc w:val="both"/>
              <w:cnfStyle w:val="000000100000" w:firstRow="0" w:lastRow="0" w:firstColumn="0" w:lastColumn="0" w:oddVBand="0" w:evenVBand="0" w:oddHBand="1" w:evenHBand="0" w:firstRowFirstColumn="0" w:firstRowLastColumn="0" w:lastRowFirstColumn="0" w:lastRowLastColumn="0"/>
              <w:rPr>
                <w:sz w:val="24"/>
                <w:szCs w:val="24"/>
              </w:rPr>
            </w:pPr>
            <w:r w:rsidRPr="00D15051">
              <w:rPr>
                <w:sz w:val="24"/>
                <w:szCs w:val="24"/>
              </w:rPr>
              <w:t>Mallepalli Rakesh Reddy</w:t>
            </w:r>
          </w:p>
        </w:tc>
      </w:tr>
      <w:tr w:rsidR="00930010" w:rsidRPr="00D15051" w14:paraId="7AD8DF5A" w14:textId="77777777" w:rsidTr="001D210C">
        <w:tc>
          <w:tcPr>
            <w:cnfStyle w:val="001000000000" w:firstRow="0" w:lastRow="0" w:firstColumn="1" w:lastColumn="0" w:oddVBand="0" w:evenVBand="0" w:oddHBand="0" w:evenHBand="0" w:firstRowFirstColumn="0" w:firstRowLastColumn="0" w:lastRowFirstColumn="0" w:lastRowLastColumn="0"/>
            <w:tcW w:w="3116" w:type="dxa"/>
          </w:tcPr>
          <w:p w14:paraId="7AD8DF57" w14:textId="77777777" w:rsidR="00930010" w:rsidRPr="00D15051" w:rsidRDefault="00930010" w:rsidP="00F43AD8">
            <w:pPr>
              <w:jc w:val="both"/>
              <w:rPr>
                <w:sz w:val="24"/>
                <w:szCs w:val="24"/>
              </w:rPr>
            </w:pPr>
            <w:r w:rsidRPr="00D15051">
              <w:rPr>
                <w:sz w:val="24"/>
                <w:szCs w:val="24"/>
              </w:rPr>
              <w:t>Time analysis</w:t>
            </w:r>
          </w:p>
        </w:tc>
        <w:tc>
          <w:tcPr>
            <w:tcW w:w="3117" w:type="dxa"/>
          </w:tcPr>
          <w:p w14:paraId="7AD8DF58" w14:textId="77777777" w:rsidR="00930010" w:rsidRPr="00D15051" w:rsidRDefault="00930010"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 xml:space="preserve">Capture execution times for both CPU and GPU </w:t>
            </w:r>
            <w:r w:rsidR="00EC71BE" w:rsidRPr="00D15051">
              <w:rPr>
                <w:sz w:val="24"/>
                <w:szCs w:val="24"/>
              </w:rPr>
              <w:t>implementations</w:t>
            </w:r>
            <w:r w:rsidRPr="00D15051">
              <w:rPr>
                <w:sz w:val="24"/>
                <w:szCs w:val="24"/>
              </w:rPr>
              <w:t>.</w:t>
            </w:r>
          </w:p>
        </w:tc>
        <w:tc>
          <w:tcPr>
            <w:tcW w:w="3117" w:type="dxa"/>
          </w:tcPr>
          <w:p w14:paraId="7AD8DF59" w14:textId="77777777" w:rsidR="00930010" w:rsidRPr="00D15051" w:rsidRDefault="00930010" w:rsidP="00F43AD8">
            <w:pPr>
              <w:jc w:val="both"/>
              <w:cnfStyle w:val="000000000000" w:firstRow="0" w:lastRow="0" w:firstColumn="0" w:lastColumn="0" w:oddVBand="0" w:evenVBand="0" w:oddHBand="0" w:evenHBand="0" w:firstRowFirstColumn="0" w:firstRowLastColumn="0" w:lastRowFirstColumn="0" w:lastRowLastColumn="0"/>
              <w:rPr>
                <w:sz w:val="24"/>
                <w:szCs w:val="24"/>
              </w:rPr>
            </w:pPr>
            <w:r w:rsidRPr="00D15051">
              <w:rPr>
                <w:sz w:val="24"/>
                <w:szCs w:val="24"/>
              </w:rPr>
              <w:t>Ramidi Tarun Reddy</w:t>
            </w:r>
          </w:p>
        </w:tc>
      </w:tr>
    </w:tbl>
    <w:p w14:paraId="7AD8DF5B" w14:textId="77777777" w:rsidR="001D210C" w:rsidRPr="00D15051" w:rsidRDefault="001D210C" w:rsidP="00F43AD8">
      <w:pPr>
        <w:jc w:val="both"/>
        <w:rPr>
          <w:sz w:val="24"/>
          <w:szCs w:val="24"/>
        </w:rPr>
      </w:pPr>
    </w:p>
    <w:p w14:paraId="7AD8DF5D" w14:textId="77777777" w:rsidR="00A00FC5" w:rsidRPr="00EC71BE" w:rsidRDefault="00A00FC5" w:rsidP="00A00FC5">
      <w:pPr>
        <w:jc w:val="both"/>
        <w:rPr>
          <w:b/>
          <w:sz w:val="24"/>
          <w:szCs w:val="24"/>
        </w:rPr>
      </w:pPr>
      <w:r w:rsidRPr="00EC71BE">
        <w:rPr>
          <w:b/>
          <w:sz w:val="24"/>
          <w:szCs w:val="24"/>
        </w:rPr>
        <w:t>References:</w:t>
      </w:r>
    </w:p>
    <w:p w14:paraId="7AD8DF5E" w14:textId="77777777" w:rsidR="00A00FC5" w:rsidRPr="00D15051" w:rsidRDefault="00A00FC5" w:rsidP="00A00FC5">
      <w:pPr>
        <w:jc w:val="both"/>
        <w:rPr>
          <w:sz w:val="24"/>
          <w:szCs w:val="24"/>
        </w:rPr>
      </w:pPr>
      <w:r w:rsidRPr="00D15051">
        <w:rPr>
          <w:sz w:val="24"/>
          <w:szCs w:val="24"/>
        </w:rPr>
        <w:t>1. John Canny. A computational approach to edge detection. Pattern Analysis and Machine Intelligence, IEEE Transactions on, PAMI-8(6):679–698, Nov. 1986.</w:t>
      </w:r>
    </w:p>
    <w:p w14:paraId="7AD8DF5F" w14:textId="77777777" w:rsidR="00A00FC5" w:rsidRPr="00D15051" w:rsidRDefault="00A00FC5" w:rsidP="00A00FC5">
      <w:pPr>
        <w:jc w:val="both"/>
        <w:rPr>
          <w:sz w:val="24"/>
          <w:szCs w:val="24"/>
        </w:rPr>
      </w:pPr>
      <w:r w:rsidRPr="00D15051">
        <w:rPr>
          <w:sz w:val="24"/>
          <w:szCs w:val="24"/>
        </w:rPr>
        <w:t>2.</w:t>
      </w:r>
      <w:r w:rsidRPr="00D15051">
        <w:rPr>
          <w:rFonts w:cs="Martel-Regular"/>
          <w:sz w:val="24"/>
          <w:szCs w:val="24"/>
        </w:rPr>
        <w:t xml:space="preserve"> </w:t>
      </w:r>
      <w:hyperlink r:id="rId20" w:history="1">
        <w:r w:rsidRPr="00D15051">
          <w:rPr>
            <w:rStyle w:val="Hyperlink"/>
            <w:rFonts w:cs="Martel-Regular"/>
            <w:sz w:val="24"/>
            <w:szCs w:val="24"/>
          </w:rPr>
          <w:t>Efficient implementation of Sobel edge detection algorithm on CPU, GPU and FPGA</w:t>
        </w:r>
      </w:hyperlink>
    </w:p>
    <w:p w14:paraId="7AD8DF60" w14:textId="77777777" w:rsidR="00A00FC5" w:rsidRPr="00D15051" w:rsidRDefault="00A00FC5" w:rsidP="00A00FC5">
      <w:pPr>
        <w:autoSpaceDE w:val="0"/>
        <w:autoSpaceDN w:val="0"/>
        <w:adjustRightInd w:val="0"/>
        <w:spacing w:after="0" w:line="240" w:lineRule="auto"/>
        <w:rPr>
          <w:sz w:val="24"/>
          <w:szCs w:val="24"/>
        </w:rPr>
      </w:pPr>
      <w:r w:rsidRPr="00D15051">
        <w:rPr>
          <w:sz w:val="24"/>
          <w:szCs w:val="24"/>
        </w:rPr>
        <w:t xml:space="preserve">3. </w:t>
      </w:r>
      <w:hyperlink r:id="rId21" w:history="1">
        <w:r w:rsidRPr="00D15051">
          <w:rPr>
            <w:rStyle w:val="Hyperlink"/>
            <w:sz w:val="24"/>
            <w:szCs w:val="24"/>
          </w:rPr>
          <w:t>Canny Edge Detection on NVIDIA CUDA, Yuancheng “Mike” Luo and Ramani Duraiswami, University of Maryland, College Park</w:t>
        </w:r>
      </w:hyperlink>
    </w:p>
    <w:p w14:paraId="7AD8DF61" w14:textId="77777777" w:rsidR="00A00FC5" w:rsidRPr="00D15051" w:rsidRDefault="00A00FC5" w:rsidP="00A00FC5">
      <w:pPr>
        <w:autoSpaceDE w:val="0"/>
        <w:autoSpaceDN w:val="0"/>
        <w:adjustRightInd w:val="0"/>
        <w:spacing w:after="0" w:line="240" w:lineRule="auto"/>
        <w:rPr>
          <w:rFonts w:cs="Martel-Regular"/>
          <w:color w:val="0563C1" w:themeColor="hyperlink"/>
          <w:sz w:val="24"/>
          <w:szCs w:val="24"/>
          <w:u w:val="single"/>
        </w:rPr>
      </w:pPr>
    </w:p>
    <w:p w14:paraId="7AD8DF62" w14:textId="77777777" w:rsidR="00A00FC5" w:rsidRPr="00D15051" w:rsidRDefault="00A00FC5" w:rsidP="00A00FC5">
      <w:pPr>
        <w:jc w:val="both"/>
        <w:rPr>
          <w:sz w:val="24"/>
          <w:szCs w:val="24"/>
        </w:rPr>
      </w:pPr>
      <w:r w:rsidRPr="00D15051">
        <w:rPr>
          <w:sz w:val="24"/>
          <w:szCs w:val="24"/>
        </w:rPr>
        <w:t>4.</w:t>
      </w:r>
      <w:hyperlink r:id="rId22" w:history="1">
        <w:r w:rsidRPr="00D15051">
          <w:rPr>
            <w:rStyle w:val="Hyperlink"/>
            <w:sz w:val="24"/>
            <w:szCs w:val="24"/>
          </w:rPr>
          <w:t>http://docs.opencv.org/2.4/doc/tutorials/imgproc/imgtrans/canny_detector/canny_detector.html</w:t>
        </w:r>
      </w:hyperlink>
    </w:p>
    <w:p w14:paraId="7AD8DF66" w14:textId="3CFD2B4B" w:rsidR="00EC71BE" w:rsidRDefault="00A00FC5" w:rsidP="00F43AD8">
      <w:pPr>
        <w:jc w:val="both"/>
        <w:rPr>
          <w:sz w:val="24"/>
          <w:szCs w:val="24"/>
        </w:rPr>
      </w:pPr>
      <w:r w:rsidRPr="00D15051">
        <w:rPr>
          <w:sz w:val="24"/>
          <w:szCs w:val="24"/>
        </w:rPr>
        <w:t>5.</w:t>
      </w:r>
      <w:r w:rsidRPr="00D15051">
        <w:rPr>
          <w:rFonts w:eastAsiaTheme="minorEastAsia"/>
          <w:color w:val="000000" w:themeColor="text1"/>
          <w:sz w:val="24"/>
          <w:szCs w:val="24"/>
        </w:rPr>
        <w:t xml:space="preserve"> </w:t>
      </w:r>
      <w:hyperlink r:id="rId23" w:history="1">
        <w:r w:rsidRPr="00D15051">
          <w:rPr>
            <w:rStyle w:val="Hyperlink"/>
            <w:sz w:val="24"/>
            <w:szCs w:val="24"/>
          </w:rPr>
          <w:t>http://www.cse.iitd.ernet.in/~pkalra/csl783/canny.pdf</w:t>
        </w:r>
      </w:hyperlink>
    </w:p>
    <w:p w14:paraId="6389EAAF" w14:textId="77777777" w:rsidR="00466AF2" w:rsidRDefault="00466AF2" w:rsidP="00F43AD8">
      <w:pPr>
        <w:jc w:val="both"/>
        <w:rPr>
          <w:sz w:val="24"/>
          <w:szCs w:val="24"/>
        </w:rPr>
      </w:pPr>
      <w:bookmarkStart w:id="0" w:name="_GoBack"/>
      <w:bookmarkEnd w:id="0"/>
    </w:p>
    <w:p w14:paraId="7AD8DF67" w14:textId="76D650FF" w:rsidR="00CD18C1" w:rsidRPr="00EC71BE" w:rsidRDefault="00791606" w:rsidP="00F43AD8">
      <w:pPr>
        <w:jc w:val="both"/>
        <w:rPr>
          <w:b/>
          <w:sz w:val="24"/>
          <w:szCs w:val="24"/>
        </w:rPr>
      </w:pPr>
      <w:r w:rsidRPr="00EC71BE">
        <w:rPr>
          <w:b/>
          <w:sz w:val="24"/>
          <w:szCs w:val="24"/>
        </w:rPr>
        <w:t>Source Code:</w:t>
      </w:r>
      <w:r w:rsidR="00EC71BE">
        <w:rPr>
          <w:b/>
          <w:sz w:val="24"/>
          <w:szCs w:val="24"/>
        </w:rPr>
        <w:t xml:space="preserve"> </w:t>
      </w:r>
      <w:r w:rsidR="00263C48">
        <w:rPr>
          <w:b/>
          <w:sz w:val="24"/>
          <w:szCs w:val="24"/>
        </w:rPr>
        <w:t xml:space="preserve"> </w:t>
      </w:r>
      <w:hyperlink r:id="rId24" w:history="1">
        <w:r w:rsidR="00263C48" w:rsidRPr="00263C48">
          <w:rPr>
            <w:rStyle w:val="Hyperlink"/>
            <w:b/>
            <w:sz w:val="24"/>
            <w:szCs w:val="24"/>
          </w:rPr>
          <w:t>https://github.uc.edu/ramidity/6068_project</w:t>
        </w:r>
      </w:hyperlink>
    </w:p>
    <w:p w14:paraId="7AD8DF68" w14:textId="77777777" w:rsidR="00A42377" w:rsidRPr="00D15051" w:rsidRDefault="00791606" w:rsidP="00F43AD8">
      <w:pPr>
        <w:jc w:val="both"/>
        <w:rPr>
          <w:sz w:val="24"/>
          <w:szCs w:val="24"/>
        </w:rPr>
      </w:pPr>
      <w:r w:rsidRPr="00D15051">
        <w:rPr>
          <w:sz w:val="24"/>
          <w:szCs w:val="24"/>
        </w:rPr>
        <w:object w:dxaOrig="1005" w:dyaOrig="811" w14:anchorId="7AD8DF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25pt;height:40.5pt" o:ole="">
            <v:imagedata r:id="rId25" o:title=""/>
          </v:shape>
          <o:OLEObject Type="Embed" ProgID="Package" ShapeID="_x0000_i1025" DrawAspect="Content" ObjectID="_1511464939" r:id="rId26"/>
        </w:object>
      </w:r>
      <w:r w:rsidRPr="00D15051">
        <w:rPr>
          <w:sz w:val="24"/>
          <w:szCs w:val="24"/>
        </w:rPr>
        <w:t xml:space="preserve">     </w:t>
      </w:r>
      <w:r w:rsidRPr="00D15051">
        <w:rPr>
          <w:sz w:val="24"/>
          <w:szCs w:val="24"/>
        </w:rPr>
        <w:object w:dxaOrig="1425" w:dyaOrig="811" w14:anchorId="7AD8DF8B">
          <v:shape id="_x0000_i1026" type="#_x0000_t75" style="width:71.25pt;height:40.5pt" o:ole="">
            <v:imagedata r:id="rId27" o:title=""/>
          </v:shape>
          <o:OLEObject Type="Embed" ProgID="Package" ShapeID="_x0000_i1026" DrawAspect="Content" ObjectID="_1511464940" r:id="rId28"/>
        </w:object>
      </w:r>
    </w:p>
    <w:p w14:paraId="7AD8DF69" w14:textId="77777777" w:rsidR="00791606" w:rsidRPr="00D15051" w:rsidRDefault="00A42377" w:rsidP="00F43AD8">
      <w:pPr>
        <w:jc w:val="both"/>
        <w:rPr>
          <w:sz w:val="24"/>
          <w:szCs w:val="24"/>
        </w:rPr>
      </w:pPr>
      <w:r w:rsidRPr="00D15051">
        <w:rPr>
          <w:sz w:val="24"/>
          <w:szCs w:val="24"/>
        </w:rPr>
        <w:t xml:space="preserve"> </w:t>
      </w:r>
      <w:r w:rsidRPr="00D15051">
        <w:rPr>
          <w:noProof/>
          <w:sz w:val="24"/>
          <w:szCs w:val="24"/>
        </w:rPr>
        <w:drawing>
          <wp:inline distT="0" distB="0" distL="0" distR="0" wp14:anchorId="7AD8DF8C" wp14:editId="7AD8DF8D">
            <wp:extent cx="4819650" cy="422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 comparison.JPG"/>
                    <pic:cNvPicPr/>
                  </pic:nvPicPr>
                  <pic:blipFill>
                    <a:blip r:embed="rId29">
                      <a:extLst>
                        <a:ext uri="{28A0092B-C50C-407E-A947-70E740481C1C}">
                          <a14:useLocalDpi xmlns:a14="http://schemas.microsoft.com/office/drawing/2010/main" val="0"/>
                        </a:ext>
                      </a:extLst>
                    </a:blip>
                    <a:stretch>
                      <a:fillRect/>
                    </a:stretch>
                  </pic:blipFill>
                  <pic:spPr>
                    <a:xfrm>
                      <a:off x="0" y="0"/>
                      <a:ext cx="4819650" cy="4229100"/>
                    </a:xfrm>
                    <a:prstGeom prst="rect">
                      <a:avLst/>
                    </a:prstGeom>
                  </pic:spPr>
                </pic:pic>
              </a:graphicData>
            </a:graphic>
          </wp:inline>
        </w:drawing>
      </w:r>
    </w:p>
    <w:p w14:paraId="7AD8DF6A" w14:textId="77777777" w:rsidR="00CD18C1" w:rsidRPr="00D15051" w:rsidRDefault="00CD18C1" w:rsidP="00F43AD8">
      <w:pPr>
        <w:jc w:val="both"/>
        <w:rPr>
          <w:sz w:val="24"/>
          <w:szCs w:val="24"/>
        </w:rPr>
      </w:pPr>
    </w:p>
    <w:p w14:paraId="7AD8DF6B" w14:textId="77777777" w:rsidR="00CD18C1" w:rsidRPr="00D15051" w:rsidRDefault="00CD18C1" w:rsidP="00F43AD8">
      <w:pPr>
        <w:jc w:val="both"/>
        <w:rPr>
          <w:sz w:val="24"/>
          <w:szCs w:val="24"/>
        </w:rPr>
      </w:pPr>
    </w:p>
    <w:p w14:paraId="7AD8DF6C" w14:textId="77777777" w:rsidR="00A00FC5" w:rsidRPr="00EC71BE" w:rsidRDefault="00A00FC5" w:rsidP="00F43AD8">
      <w:pPr>
        <w:jc w:val="both"/>
        <w:rPr>
          <w:b/>
          <w:sz w:val="24"/>
          <w:szCs w:val="24"/>
        </w:rPr>
      </w:pPr>
      <w:r w:rsidRPr="00EC71BE">
        <w:rPr>
          <w:b/>
          <w:sz w:val="24"/>
          <w:szCs w:val="24"/>
        </w:rPr>
        <w:t>Presentation Slides:</w:t>
      </w:r>
    </w:p>
    <w:p w14:paraId="356D3D36" w14:textId="33B90648" w:rsidR="00263C48" w:rsidRPr="00D15051" w:rsidRDefault="00A00FC5" w:rsidP="00F43AD8">
      <w:pPr>
        <w:jc w:val="both"/>
        <w:rPr>
          <w:sz w:val="24"/>
          <w:szCs w:val="24"/>
        </w:rPr>
      </w:pPr>
      <w:r w:rsidRPr="00D15051">
        <w:rPr>
          <w:sz w:val="24"/>
          <w:szCs w:val="24"/>
        </w:rPr>
        <w:object w:dxaOrig="1543" w:dyaOrig="991" w14:anchorId="7AD8DF8E">
          <v:shape id="_x0000_i1027" type="#_x0000_t75" style="width:77.25pt;height:49.5pt" o:ole="">
            <v:imagedata r:id="rId30" o:title=""/>
          </v:shape>
          <o:OLEObject Type="Embed" ProgID="PowerPoint.Show.12" ShapeID="_x0000_i1027" DrawAspect="Icon" ObjectID="_1511464941" r:id="rId31"/>
        </w:object>
      </w:r>
    </w:p>
    <w:sectPr w:rsidR="00263C48" w:rsidRPr="00D150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roman"/>
    <w:notTrueType/>
    <w:pitch w:val="default"/>
    <w:sig w:usb0="00000003" w:usb1="00000000" w:usb2="00000000" w:usb3="00000000" w:csb0="00000001" w:csb1="00000000"/>
  </w:font>
  <w:font w:name="CMBX10">
    <w:panose1 w:val="00000000000000000000"/>
    <w:charset w:val="00"/>
    <w:family w:val="swiss"/>
    <w:notTrueType/>
    <w:pitch w:val="default"/>
    <w:sig w:usb0="00000003" w:usb1="00000000" w:usb2="00000000" w:usb3="00000000" w:csb0="00000001" w:csb1="00000000"/>
  </w:font>
  <w:font w:name="CMMI10">
    <w:panose1 w:val="00000000000000000000"/>
    <w:charset w:val="00"/>
    <w:family w:val="swiss"/>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TimesNewRoman,Bold">
    <w:panose1 w:val="00000000000000000000"/>
    <w:charset w:val="00"/>
    <w:family w:val="roman"/>
    <w:notTrueType/>
    <w:pitch w:val="default"/>
    <w:sig w:usb0="00000003" w:usb1="00000000" w:usb2="00000000" w:usb3="00000000" w:csb0="00000001" w:csb1="00000000"/>
  </w:font>
  <w:font w:name="Martel-Regular">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4366967"/>
    <w:multiLevelType w:val="hybridMultilevel"/>
    <w:tmpl w:val="82569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E0073F"/>
    <w:multiLevelType w:val="hybridMultilevel"/>
    <w:tmpl w:val="32CE7A02"/>
    <w:lvl w:ilvl="0" w:tplc="3904A00E">
      <w:start w:val="1"/>
      <w:numFmt w:val="bullet"/>
      <w:lvlText w:val="•"/>
      <w:lvlJc w:val="left"/>
      <w:pPr>
        <w:tabs>
          <w:tab w:val="num" w:pos="720"/>
        </w:tabs>
        <w:ind w:left="720" w:hanging="360"/>
      </w:pPr>
      <w:rPr>
        <w:rFonts w:ascii="Times New Roman" w:hAnsi="Times New Roman" w:hint="default"/>
      </w:rPr>
    </w:lvl>
    <w:lvl w:ilvl="1" w:tplc="A54A826E" w:tentative="1">
      <w:start w:val="1"/>
      <w:numFmt w:val="bullet"/>
      <w:lvlText w:val="•"/>
      <w:lvlJc w:val="left"/>
      <w:pPr>
        <w:tabs>
          <w:tab w:val="num" w:pos="1440"/>
        </w:tabs>
        <w:ind w:left="1440" w:hanging="360"/>
      </w:pPr>
      <w:rPr>
        <w:rFonts w:ascii="Times New Roman" w:hAnsi="Times New Roman" w:hint="default"/>
      </w:rPr>
    </w:lvl>
    <w:lvl w:ilvl="2" w:tplc="46A0E1C6" w:tentative="1">
      <w:start w:val="1"/>
      <w:numFmt w:val="bullet"/>
      <w:lvlText w:val="•"/>
      <w:lvlJc w:val="left"/>
      <w:pPr>
        <w:tabs>
          <w:tab w:val="num" w:pos="2160"/>
        </w:tabs>
        <w:ind w:left="2160" w:hanging="360"/>
      </w:pPr>
      <w:rPr>
        <w:rFonts w:ascii="Times New Roman" w:hAnsi="Times New Roman" w:hint="default"/>
      </w:rPr>
    </w:lvl>
    <w:lvl w:ilvl="3" w:tplc="23CC8C4E" w:tentative="1">
      <w:start w:val="1"/>
      <w:numFmt w:val="bullet"/>
      <w:lvlText w:val="•"/>
      <w:lvlJc w:val="left"/>
      <w:pPr>
        <w:tabs>
          <w:tab w:val="num" w:pos="2880"/>
        </w:tabs>
        <w:ind w:left="2880" w:hanging="360"/>
      </w:pPr>
      <w:rPr>
        <w:rFonts w:ascii="Times New Roman" w:hAnsi="Times New Roman" w:hint="default"/>
      </w:rPr>
    </w:lvl>
    <w:lvl w:ilvl="4" w:tplc="05E8E476" w:tentative="1">
      <w:start w:val="1"/>
      <w:numFmt w:val="bullet"/>
      <w:lvlText w:val="•"/>
      <w:lvlJc w:val="left"/>
      <w:pPr>
        <w:tabs>
          <w:tab w:val="num" w:pos="3600"/>
        </w:tabs>
        <w:ind w:left="3600" w:hanging="360"/>
      </w:pPr>
      <w:rPr>
        <w:rFonts w:ascii="Times New Roman" w:hAnsi="Times New Roman" w:hint="default"/>
      </w:rPr>
    </w:lvl>
    <w:lvl w:ilvl="5" w:tplc="04020876" w:tentative="1">
      <w:start w:val="1"/>
      <w:numFmt w:val="bullet"/>
      <w:lvlText w:val="•"/>
      <w:lvlJc w:val="left"/>
      <w:pPr>
        <w:tabs>
          <w:tab w:val="num" w:pos="4320"/>
        </w:tabs>
        <w:ind w:left="4320" w:hanging="360"/>
      </w:pPr>
      <w:rPr>
        <w:rFonts w:ascii="Times New Roman" w:hAnsi="Times New Roman" w:hint="default"/>
      </w:rPr>
    </w:lvl>
    <w:lvl w:ilvl="6" w:tplc="F30A57A4" w:tentative="1">
      <w:start w:val="1"/>
      <w:numFmt w:val="bullet"/>
      <w:lvlText w:val="•"/>
      <w:lvlJc w:val="left"/>
      <w:pPr>
        <w:tabs>
          <w:tab w:val="num" w:pos="5040"/>
        </w:tabs>
        <w:ind w:left="5040" w:hanging="360"/>
      </w:pPr>
      <w:rPr>
        <w:rFonts w:ascii="Times New Roman" w:hAnsi="Times New Roman" w:hint="default"/>
      </w:rPr>
    </w:lvl>
    <w:lvl w:ilvl="7" w:tplc="8B9C67FC" w:tentative="1">
      <w:start w:val="1"/>
      <w:numFmt w:val="bullet"/>
      <w:lvlText w:val="•"/>
      <w:lvlJc w:val="left"/>
      <w:pPr>
        <w:tabs>
          <w:tab w:val="num" w:pos="5760"/>
        </w:tabs>
        <w:ind w:left="5760" w:hanging="360"/>
      </w:pPr>
      <w:rPr>
        <w:rFonts w:ascii="Times New Roman" w:hAnsi="Times New Roman" w:hint="default"/>
      </w:rPr>
    </w:lvl>
    <w:lvl w:ilvl="8" w:tplc="A810E30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417E4E40"/>
    <w:multiLevelType w:val="hybridMultilevel"/>
    <w:tmpl w:val="4E56C6DE"/>
    <w:lvl w:ilvl="0" w:tplc="B1EE71EC">
      <w:start w:val="1"/>
      <w:numFmt w:val="bullet"/>
      <w:lvlText w:val="•"/>
      <w:lvlJc w:val="left"/>
      <w:pPr>
        <w:tabs>
          <w:tab w:val="num" w:pos="720"/>
        </w:tabs>
        <w:ind w:left="720" w:hanging="360"/>
      </w:pPr>
      <w:rPr>
        <w:rFonts w:ascii="Times New Roman" w:hAnsi="Times New Roman" w:hint="default"/>
      </w:rPr>
    </w:lvl>
    <w:lvl w:ilvl="1" w:tplc="CB2CE940" w:tentative="1">
      <w:start w:val="1"/>
      <w:numFmt w:val="bullet"/>
      <w:lvlText w:val="•"/>
      <w:lvlJc w:val="left"/>
      <w:pPr>
        <w:tabs>
          <w:tab w:val="num" w:pos="1440"/>
        </w:tabs>
        <w:ind w:left="1440" w:hanging="360"/>
      </w:pPr>
      <w:rPr>
        <w:rFonts w:ascii="Times New Roman" w:hAnsi="Times New Roman" w:hint="default"/>
      </w:rPr>
    </w:lvl>
    <w:lvl w:ilvl="2" w:tplc="BEC05482" w:tentative="1">
      <w:start w:val="1"/>
      <w:numFmt w:val="bullet"/>
      <w:lvlText w:val="•"/>
      <w:lvlJc w:val="left"/>
      <w:pPr>
        <w:tabs>
          <w:tab w:val="num" w:pos="2160"/>
        </w:tabs>
        <w:ind w:left="2160" w:hanging="360"/>
      </w:pPr>
      <w:rPr>
        <w:rFonts w:ascii="Times New Roman" w:hAnsi="Times New Roman" w:hint="default"/>
      </w:rPr>
    </w:lvl>
    <w:lvl w:ilvl="3" w:tplc="64E89C06" w:tentative="1">
      <w:start w:val="1"/>
      <w:numFmt w:val="bullet"/>
      <w:lvlText w:val="•"/>
      <w:lvlJc w:val="left"/>
      <w:pPr>
        <w:tabs>
          <w:tab w:val="num" w:pos="2880"/>
        </w:tabs>
        <w:ind w:left="2880" w:hanging="360"/>
      </w:pPr>
      <w:rPr>
        <w:rFonts w:ascii="Times New Roman" w:hAnsi="Times New Roman" w:hint="default"/>
      </w:rPr>
    </w:lvl>
    <w:lvl w:ilvl="4" w:tplc="FC6C7776" w:tentative="1">
      <w:start w:val="1"/>
      <w:numFmt w:val="bullet"/>
      <w:lvlText w:val="•"/>
      <w:lvlJc w:val="left"/>
      <w:pPr>
        <w:tabs>
          <w:tab w:val="num" w:pos="3600"/>
        </w:tabs>
        <w:ind w:left="3600" w:hanging="360"/>
      </w:pPr>
      <w:rPr>
        <w:rFonts w:ascii="Times New Roman" w:hAnsi="Times New Roman" w:hint="default"/>
      </w:rPr>
    </w:lvl>
    <w:lvl w:ilvl="5" w:tplc="7A5453C4" w:tentative="1">
      <w:start w:val="1"/>
      <w:numFmt w:val="bullet"/>
      <w:lvlText w:val="•"/>
      <w:lvlJc w:val="left"/>
      <w:pPr>
        <w:tabs>
          <w:tab w:val="num" w:pos="4320"/>
        </w:tabs>
        <w:ind w:left="4320" w:hanging="360"/>
      </w:pPr>
      <w:rPr>
        <w:rFonts w:ascii="Times New Roman" w:hAnsi="Times New Roman" w:hint="default"/>
      </w:rPr>
    </w:lvl>
    <w:lvl w:ilvl="6" w:tplc="0D446A40" w:tentative="1">
      <w:start w:val="1"/>
      <w:numFmt w:val="bullet"/>
      <w:lvlText w:val="•"/>
      <w:lvlJc w:val="left"/>
      <w:pPr>
        <w:tabs>
          <w:tab w:val="num" w:pos="5040"/>
        </w:tabs>
        <w:ind w:left="5040" w:hanging="360"/>
      </w:pPr>
      <w:rPr>
        <w:rFonts w:ascii="Times New Roman" w:hAnsi="Times New Roman" w:hint="default"/>
      </w:rPr>
    </w:lvl>
    <w:lvl w:ilvl="7" w:tplc="84F2CFA8" w:tentative="1">
      <w:start w:val="1"/>
      <w:numFmt w:val="bullet"/>
      <w:lvlText w:val="•"/>
      <w:lvlJc w:val="left"/>
      <w:pPr>
        <w:tabs>
          <w:tab w:val="num" w:pos="5760"/>
        </w:tabs>
        <w:ind w:left="5760" w:hanging="360"/>
      </w:pPr>
      <w:rPr>
        <w:rFonts w:ascii="Times New Roman" w:hAnsi="Times New Roman" w:hint="default"/>
      </w:rPr>
    </w:lvl>
    <w:lvl w:ilvl="8" w:tplc="E9A064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46F022E4"/>
    <w:multiLevelType w:val="hybridMultilevel"/>
    <w:tmpl w:val="8A043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CA6"/>
    <w:rsid w:val="00087B0B"/>
    <w:rsid w:val="00100843"/>
    <w:rsid w:val="00103CD7"/>
    <w:rsid w:val="001067BC"/>
    <w:rsid w:val="001815D0"/>
    <w:rsid w:val="001A5DC6"/>
    <w:rsid w:val="001D210C"/>
    <w:rsid w:val="00236CA2"/>
    <w:rsid w:val="0024478C"/>
    <w:rsid w:val="00263C48"/>
    <w:rsid w:val="00280202"/>
    <w:rsid w:val="0028021A"/>
    <w:rsid w:val="002E6AC8"/>
    <w:rsid w:val="002E7CA6"/>
    <w:rsid w:val="003011EF"/>
    <w:rsid w:val="00310B44"/>
    <w:rsid w:val="00332429"/>
    <w:rsid w:val="003A083C"/>
    <w:rsid w:val="00456ECA"/>
    <w:rsid w:val="00466AF2"/>
    <w:rsid w:val="00491627"/>
    <w:rsid w:val="00546E8E"/>
    <w:rsid w:val="005910EA"/>
    <w:rsid w:val="00597C17"/>
    <w:rsid w:val="00612305"/>
    <w:rsid w:val="006467FC"/>
    <w:rsid w:val="00662CE7"/>
    <w:rsid w:val="006657E4"/>
    <w:rsid w:val="006D209F"/>
    <w:rsid w:val="00753B40"/>
    <w:rsid w:val="00791606"/>
    <w:rsid w:val="007D5FA1"/>
    <w:rsid w:val="007E1D79"/>
    <w:rsid w:val="00807D26"/>
    <w:rsid w:val="00853BA6"/>
    <w:rsid w:val="008A2B5A"/>
    <w:rsid w:val="00903CD3"/>
    <w:rsid w:val="00930010"/>
    <w:rsid w:val="009337AB"/>
    <w:rsid w:val="00936298"/>
    <w:rsid w:val="0094267F"/>
    <w:rsid w:val="00996599"/>
    <w:rsid w:val="009A2798"/>
    <w:rsid w:val="009F02F7"/>
    <w:rsid w:val="00A00FC5"/>
    <w:rsid w:val="00A1454A"/>
    <w:rsid w:val="00A3043A"/>
    <w:rsid w:val="00A42377"/>
    <w:rsid w:val="00A512BA"/>
    <w:rsid w:val="00AD4025"/>
    <w:rsid w:val="00AF7DC8"/>
    <w:rsid w:val="00B21F49"/>
    <w:rsid w:val="00B353F2"/>
    <w:rsid w:val="00B653F4"/>
    <w:rsid w:val="00B70E18"/>
    <w:rsid w:val="00BA0F66"/>
    <w:rsid w:val="00BD3CEB"/>
    <w:rsid w:val="00BE247F"/>
    <w:rsid w:val="00BE2F3A"/>
    <w:rsid w:val="00C2176E"/>
    <w:rsid w:val="00C55F4C"/>
    <w:rsid w:val="00C66C04"/>
    <w:rsid w:val="00C861D5"/>
    <w:rsid w:val="00CC61E0"/>
    <w:rsid w:val="00CD18C1"/>
    <w:rsid w:val="00D15051"/>
    <w:rsid w:val="00D243BE"/>
    <w:rsid w:val="00D33E2B"/>
    <w:rsid w:val="00D5772D"/>
    <w:rsid w:val="00D62496"/>
    <w:rsid w:val="00DA787B"/>
    <w:rsid w:val="00DC5A87"/>
    <w:rsid w:val="00DE1C41"/>
    <w:rsid w:val="00E117E6"/>
    <w:rsid w:val="00EB154C"/>
    <w:rsid w:val="00EC6B00"/>
    <w:rsid w:val="00EC71BE"/>
    <w:rsid w:val="00ED025D"/>
    <w:rsid w:val="00ED1DFB"/>
    <w:rsid w:val="00F1099E"/>
    <w:rsid w:val="00F17311"/>
    <w:rsid w:val="00F43AD8"/>
    <w:rsid w:val="00F44190"/>
    <w:rsid w:val="00F72C40"/>
    <w:rsid w:val="00F931E4"/>
    <w:rsid w:val="00F958E5"/>
    <w:rsid w:val="00FB3B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AD8DE91"/>
  <w15:chartTrackingRefBased/>
  <w15:docId w15:val="{8D5A459E-353D-40F9-AC0F-C3D4B466A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E7CA6"/>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E7CA6"/>
    <w:pPr>
      <w:ind w:left="720"/>
      <w:contextualSpacing/>
    </w:pPr>
  </w:style>
  <w:style w:type="table" w:styleId="TableGrid">
    <w:name w:val="Table Grid"/>
    <w:basedOn w:val="TableNormal"/>
    <w:uiPriority w:val="39"/>
    <w:rsid w:val="00C861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21F49"/>
    <w:rPr>
      <w:color w:val="0563C1" w:themeColor="hyperlink"/>
      <w:u w:val="single"/>
    </w:rPr>
  </w:style>
  <w:style w:type="character" w:styleId="PlaceholderText">
    <w:name w:val="Placeholder Text"/>
    <w:basedOn w:val="DefaultParagraphFont"/>
    <w:uiPriority w:val="99"/>
    <w:semiHidden/>
    <w:rsid w:val="00936298"/>
    <w:rPr>
      <w:color w:val="808080"/>
    </w:rPr>
  </w:style>
  <w:style w:type="table" w:styleId="PlainTable3">
    <w:name w:val="Plain Table 3"/>
    <w:basedOn w:val="TableNormal"/>
    <w:uiPriority w:val="43"/>
    <w:rsid w:val="0099659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9659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1D21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D210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D210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1D210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1D210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1D210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1D210C"/>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D210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1D210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1D210C"/>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1D210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4">
    <w:name w:val="Grid Table 4"/>
    <w:basedOn w:val="TableNormal"/>
    <w:uiPriority w:val="49"/>
    <w:rsid w:val="001D210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2">
    <w:name w:val="Grid Table 3 Accent 2"/>
    <w:basedOn w:val="TableNormal"/>
    <w:uiPriority w:val="48"/>
    <w:rsid w:val="001D210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4-Accent2">
    <w:name w:val="Grid Table 4 Accent 2"/>
    <w:basedOn w:val="TableNormal"/>
    <w:uiPriority w:val="49"/>
    <w:rsid w:val="001D210C"/>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500728">
      <w:bodyDiv w:val="1"/>
      <w:marLeft w:val="0"/>
      <w:marRight w:val="0"/>
      <w:marTop w:val="0"/>
      <w:marBottom w:val="0"/>
      <w:divBdr>
        <w:top w:val="none" w:sz="0" w:space="0" w:color="auto"/>
        <w:left w:val="none" w:sz="0" w:space="0" w:color="auto"/>
        <w:bottom w:val="none" w:sz="0" w:space="0" w:color="auto"/>
        <w:right w:val="none" w:sz="0" w:space="0" w:color="auto"/>
      </w:divBdr>
      <w:divsChild>
        <w:div w:id="446051332">
          <w:marLeft w:val="547"/>
          <w:marRight w:val="0"/>
          <w:marTop w:val="115"/>
          <w:marBottom w:val="0"/>
          <w:divBdr>
            <w:top w:val="none" w:sz="0" w:space="0" w:color="auto"/>
            <w:left w:val="none" w:sz="0" w:space="0" w:color="auto"/>
            <w:bottom w:val="none" w:sz="0" w:space="0" w:color="auto"/>
            <w:right w:val="none" w:sz="0" w:space="0" w:color="auto"/>
          </w:divBdr>
        </w:div>
      </w:divsChild>
    </w:div>
    <w:div w:id="383912906">
      <w:bodyDiv w:val="1"/>
      <w:marLeft w:val="0"/>
      <w:marRight w:val="0"/>
      <w:marTop w:val="0"/>
      <w:marBottom w:val="0"/>
      <w:divBdr>
        <w:top w:val="none" w:sz="0" w:space="0" w:color="auto"/>
        <w:left w:val="none" w:sz="0" w:space="0" w:color="auto"/>
        <w:bottom w:val="none" w:sz="0" w:space="0" w:color="auto"/>
        <w:right w:val="none" w:sz="0" w:space="0" w:color="auto"/>
      </w:divBdr>
      <w:divsChild>
        <w:div w:id="1916087079">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hyperlink" Target="http://www.umiacs.umd.edu/~ramani/pubs/luo_gpu_canny_fin_2008.pdf" TargetMode="External"/><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15.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hyperlink" Target="https://www.researchgate.net/publication/261959917_Efficient_implementation_of_Sobel_edge_detection_algorithm_on_CPU_GPU_and_FPGA" TargetMode="External"/><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hyperlink" Target="https://github.uc.edu/ramidity/6068_project"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hyperlink" Target="http://www.cse.iitd.ernet.in/~pkalra/csl783/canny.pdf" TargetMode="External"/><Relationship Id="rId28" Type="http://schemas.openxmlformats.org/officeDocument/2006/relationships/oleObject" Target="embeddings/oleObject2.bin"/><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package" Target="embeddings/Microsoft_PowerPoint_Presentation1.pptx"/><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hyperlink" Target="http://docs.opencv.org/2.4/doc/tutorials/imgproc/imgtrans/canny_detector/canny_detector.html" TargetMode="External"/><Relationship Id="rId27" Type="http://schemas.openxmlformats.org/officeDocument/2006/relationships/image" Target="media/image16.emf"/><Relationship Id="rId30"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0529B-7CF9-4501-B1F3-03AEDAD2F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TotalTime>
  <Pages>9</Pages>
  <Words>1771</Words>
  <Characters>10098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Tarun Reddy Ramidi</dc:creator>
  <cp:keywords/>
  <dc:description/>
  <cp:lastModifiedBy>Tarun Reddy Ramidi</cp:lastModifiedBy>
  <cp:revision>16</cp:revision>
  <dcterms:created xsi:type="dcterms:W3CDTF">2015-12-11T17:29:00Z</dcterms:created>
  <dcterms:modified xsi:type="dcterms:W3CDTF">2015-12-13T03:36:00Z</dcterms:modified>
</cp:coreProperties>
</file>